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400" w:lineRule="atLeast"/>
        <w:jc w:val="center"/>
        <w:rPr>
          <w:rFonts w:hint="default" w:ascii="宋体" w:hAnsi="宋体" w:eastAsia="宋体" w:cs="宋体"/>
          <w:b/>
          <w:bCs/>
          <w:color w:val="auto"/>
          <w:sz w:val="52"/>
          <w:szCs w:val="52"/>
          <w:highlight w:val="none"/>
          <w:lang w:val="en-US"/>
        </w:rPr>
      </w:pPr>
      <w:r>
        <w:rPr>
          <w:rFonts w:hint="eastAsia" w:ascii="宋体" w:hAnsi="宋体" w:cs="宋体"/>
          <w:b/>
          <w:bCs/>
          <w:color w:val="auto"/>
          <w:spacing w:val="-10"/>
          <w:sz w:val="52"/>
          <w:szCs w:val="52"/>
          <w:highlight w:val="none"/>
          <w:lang w:val="en-US" w:eastAsia="zh-CN"/>
        </w:rPr>
        <w:t>北沿江高铁滁州站站城一体融合发展项目——纬九路（延伸段工程）工程量清单及最高投标限价编制服务项目</w:t>
      </w:r>
    </w:p>
    <w:p w14:paraId="7DC230C6">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项目编号：HXJY1110001054125001001</w:t>
      </w: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5AC253DA">
      <w:pPr>
        <w:pStyle w:val="27"/>
        <w:rPr>
          <w:rFonts w:hint="eastAsia"/>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滁州市重点工程建设管理处</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u w:val="none"/>
        </w:rPr>
        <w:t>202</w:t>
      </w:r>
      <w:r>
        <w:rPr>
          <w:rFonts w:hint="eastAsia" w:ascii="宋体" w:hAnsi="宋体" w:cs="宋体"/>
          <w:color w:val="auto"/>
          <w:sz w:val="32"/>
          <w:highlight w:val="none"/>
          <w:u w:val="none"/>
          <w:lang w:val="en-US" w:eastAsia="zh-CN"/>
        </w:rPr>
        <w:t>6</w:t>
      </w:r>
      <w:r>
        <w:rPr>
          <w:rFonts w:hint="eastAsia" w:ascii="宋体" w:hAnsi="宋体" w:eastAsia="宋体" w:cs="宋体"/>
          <w:color w:val="auto"/>
          <w:sz w:val="32"/>
          <w:highlight w:val="none"/>
          <w:u w:val="none"/>
        </w:rPr>
        <w:t>年</w:t>
      </w:r>
      <w:r>
        <w:rPr>
          <w:rFonts w:hint="eastAsia" w:ascii="宋体" w:hAnsi="宋体" w:cs="宋体"/>
          <w:color w:val="auto"/>
          <w:sz w:val="32"/>
          <w:highlight w:val="none"/>
          <w:u w:val="none"/>
          <w:lang w:val="en-US" w:eastAsia="zh-CN"/>
        </w:rPr>
        <w:t>4</w:t>
      </w:r>
      <w:r>
        <w:rPr>
          <w:rFonts w:hint="eastAsia" w:ascii="宋体" w:hAnsi="宋体" w:eastAsia="宋体" w:cs="宋体"/>
          <w:color w:val="auto"/>
          <w:sz w:val="32"/>
          <w:highlight w:val="none"/>
          <w:u w:val="none"/>
        </w:rPr>
        <w:t>月</w:t>
      </w:r>
      <w:r>
        <w:rPr>
          <w:rFonts w:hint="eastAsia" w:ascii="宋体" w:hAnsi="宋体" w:cs="宋体"/>
          <w:color w:val="auto"/>
          <w:sz w:val="32"/>
          <w:highlight w:val="none"/>
          <w:u w:val="none"/>
          <w:lang w:val="en-US" w:eastAsia="zh-CN"/>
        </w:rPr>
        <w:t>8日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_Toc2570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A、 招标公告</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p>
    <w:p w14:paraId="78C2286D">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_Toc24103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投标人须知</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4</w:t>
      </w:r>
      <w:r>
        <w:rPr>
          <w:rFonts w:hint="eastAsia" w:ascii="宋体" w:hAnsi="宋体" w:eastAsia="宋体" w:cs="宋体"/>
          <w:sz w:val="28"/>
          <w:szCs w:val="28"/>
          <w:highlight w:val="none"/>
        </w:rPr>
        <w:fldChar w:fldCharType="end"/>
      </w:r>
    </w:p>
    <w:p w14:paraId="0321A477">
      <w:pPr>
        <w:pStyle w:val="31"/>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_Toc21844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第二章 评标办法</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8</w:t>
      </w:r>
    </w:p>
    <w:p w14:paraId="0135DC7D">
      <w:pPr>
        <w:pStyle w:val="31"/>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_Toc29967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第三章 合同条款</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2</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4</w:t>
      </w:r>
    </w:p>
    <w:p w14:paraId="1D4A9845">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_Toc1482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第四章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_Toc1482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EF6C0CD">
      <w:pPr>
        <w:pStyle w:val="31"/>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_Toc6595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第五章 招标单位、招标代理机构对本招标文件的确认</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_Toc6595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C50B0C">
      <w:pPr>
        <w:rPr>
          <w:highlight w:val="none"/>
        </w:rPr>
      </w:pPr>
      <w:r>
        <w:rPr>
          <w:rFonts w:hint="eastAsia" w:ascii="宋体" w:hAnsi="宋体" w:eastAsia="宋体" w:cs="宋体"/>
          <w:sz w:val="28"/>
          <w:szCs w:val="28"/>
          <w:highlight w:val="none"/>
        </w:rPr>
        <w:fldChar w:fldCharType="end"/>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bookmarkStart w:id="211" w:name="_GoBack"/>
      <w:bookmarkEnd w:id="211"/>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14627"/>
      <w:bookmarkStart w:id="3" w:name="_Toc21262"/>
      <w:bookmarkStart w:id="4" w:name="_Toc9827"/>
      <w:r>
        <w:rPr>
          <w:rFonts w:hint="eastAsia" w:ascii="华文中宋" w:hAnsi="华文中宋" w:eastAsia="华文中宋" w:cs="Times New Roman"/>
          <w:color w:val="auto"/>
          <w:highlight w:val="none"/>
          <w:lang w:val="en-US" w:eastAsia="zh-CN"/>
        </w:rPr>
        <w:t>北沿江高铁滁州站站城一体融合发展项目——纬九路（延伸段工程）工程量清单及最高投标限价编制服务项目</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28359002"/>
      <w:bookmarkStart w:id="6" w:name="_Toc28359079"/>
      <w:bookmarkStart w:id="7" w:name="_Toc35393621"/>
      <w:bookmarkStart w:id="8" w:name="_Toc11704"/>
      <w:bookmarkStart w:id="9" w:name="_Toc31215"/>
      <w:bookmarkStart w:id="10" w:name="_Toc23993"/>
      <w:bookmarkStart w:id="11" w:name="_Toc35393790"/>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4DF71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3" w:name="_Toc35393622"/>
      <w:bookmarkStart w:id="14" w:name="_Toc28004"/>
      <w:bookmarkStart w:id="15" w:name="_Toc28359080"/>
      <w:bookmarkStart w:id="16" w:name="_Toc35393791"/>
      <w:bookmarkStart w:id="17" w:name="_Toc28359003"/>
      <w:bookmarkStart w:id="18" w:name="_Toc4879"/>
      <w:r>
        <w:rPr>
          <w:rFonts w:hint="eastAsia" w:ascii="宋体" w:hAnsi="宋体" w:eastAsia="宋体" w:cs="宋体"/>
          <w:i w:val="0"/>
          <w:iCs w:val="0"/>
          <w:caps w:val="0"/>
          <w:color w:val="auto"/>
          <w:spacing w:val="0"/>
          <w:kern w:val="0"/>
          <w:sz w:val="21"/>
          <w:szCs w:val="21"/>
          <w:highlight w:val="none"/>
          <w:shd w:val="clear" w:fill="FFFFFF"/>
          <w:lang w:val="en-US" w:eastAsia="zh-CN" w:bidi="ar"/>
        </w:rPr>
        <w:t>项目</w:t>
      </w:r>
      <w:r>
        <w:rPr>
          <w:rFonts w:hint="eastAsia" w:ascii="宋体" w:hAnsi="宋体" w:cs="宋体"/>
          <w:i w:val="0"/>
          <w:iCs w:val="0"/>
          <w:caps w:val="0"/>
          <w:color w:val="auto"/>
          <w:spacing w:val="0"/>
          <w:kern w:val="0"/>
          <w:sz w:val="21"/>
          <w:szCs w:val="21"/>
          <w:highlight w:val="none"/>
          <w:shd w:val="clear" w:fill="FFFFFF"/>
          <w:lang w:val="en-US" w:eastAsia="zh-CN" w:bidi="ar"/>
        </w:rPr>
        <w:t>编号：HXJY1110001054125001001</w:t>
      </w:r>
      <w:r>
        <w:rPr>
          <w:rFonts w:hint="eastAsia" w:ascii="宋体" w:hAnsi="宋体" w:cs="宋体"/>
          <w:i w:val="0"/>
          <w:iCs w:val="0"/>
          <w:caps w:val="0"/>
          <w:color w:val="auto"/>
          <w:spacing w:val="0"/>
          <w:kern w:val="0"/>
          <w:sz w:val="21"/>
          <w:szCs w:val="21"/>
          <w:highlight w:val="none"/>
          <w:shd w:val="clear" w:fill="FFFFFF"/>
          <w:lang w:val="en-US" w:eastAsia="zh-CN" w:bidi="ar"/>
        </w:rPr>
        <w:t xml:space="preserve"> </w:t>
      </w:r>
    </w:p>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北沿江高铁滁州站站城一体融合发展项目——纬九路（延伸段工程）工程量清单及最高投标限价编制服务项目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1.7万元</w:t>
      </w:r>
    </w:p>
    <w:p w14:paraId="126CD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最高限价：《收费标准》计算费用的40%（报价均保留两位小数，小数点后第三位将四舍五入进行修正），投标单位投标报价不得高于上述费率最高限价，否则按无效标处理。《收费标准》详见附表。</w:t>
      </w:r>
    </w:p>
    <w:p w14:paraId="5196B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北沿江高铁滁州站站城一体融合发展项目——纬九路（延伸段工程）工程</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。工程投资金额约</w:t>
      </w:r>
      <w:r>
        <w:rPr>
          <w:rFonts w:hint="eastAsia" w:ascii="宋体" w:hAnsi="宋体" w:cs="宋体"/>
          <w:i w:val="0"/>
          <w:iCs w:val="0"/>
          <w:caps w:val="0"/>
          <w:color w:val="auto"/>
          <w:spacing w:val="0"/>
          <w:kern w:val="0"/>
          <w:sz w:val="21"/>
          <w:szCs w:val="21"/>
          <w:highlight w:val="none"/>
          <w:shd w:val="clear" w:fill="FFFFFF"/>
          <w:lang w:val="en-US" w:eastAsia="zh-CN" w:bidi="ar"/>
        </w:rPr>
        <w:t>900万元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1.7万元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96BE6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28359081"/>
      <w:bookmarkStart w:id="21" w:name="_Toc28172"/>
      <w:bookmarkStart w:id="22" w:name="_Toc7189"/>
      <w:bookmarkStart w:id="23" w:name="_Toc35393623"/>
      <w:bookmarkStart w:id="24" w:name="_Toc35393792"/>
      <w:bookmarkStart w:id="25" w:name="_Toc2689"/>
      <w:bookmarkStart w:id="26" w:name="_Toc28359004"/>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2.项目负责人要求：具有注册在本单位的土木建筑工程专业一级注册造价工程师（或原注册造价工程师）；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.项目组其他成员（不含项目负责人）要求：</w:t>
      </w:r>
      <w:r>
        <w:rPr>
          <w:rFonts w:hint="eastAsia" w:ascii="宋体" w:hAnsi="宋体" w:eastAsia="宋体" w:cs="宋体"/>
          <w:color w:val="auto"/>
          <w:sz w:val="21"/>
          <w:szCs w:val="21"/>
          <w:highlight w:val="none"/>
          <w:lang w:val="en-US" w:eastAsia="zh-CN"/>
        </w:rPr>
        <w:t>不少于2名且具有在本单位注册的二级及以上造价工程师（土木建筑工程专业至少1名、安装工程专业至少1名）</w:t>
      </w:r>
      <w:r>
        <w:rPr>
          <w:rFonts w:hint="eastAsia" w:ascii="宋体" w:hAnsi="宋体" w:cs="宋体"/>
          <w:color w:val="auto"/>
          <w:sz w:val="21"/>
          <w:szCs w:val="21"/>
          <w:highlight w:val="none"/>
          <w:lang w:val="en-US" w:eastAsia="zh-CN"/>
        </w:rPr>
        <w:t>；</w:t>
      </w:r>
    </w:p>
    <w:p w14:paraId="1A326907">
      <w:pPr>
        <w:pageBreakBefore w:val="0"/>
        <w:kinsoku/>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4.业绩要求：</w:t>
      </w:r>
      <w:r>
        <w:rPr>
          <w:rFonts w:hint="eastAsia" w:ascii="宋体" w:hAnsi="宋体" w:cs="宋体"/>
          <w:color w:val="auto"/>
          <w:sz w:val="21"/>
          <w:szCs w:val="21"/>
          <w:highlight w:val="none"/>
          <w:lang w:val="en-US" w:eastAsia="zh-CN"/>
        </w:rPr>
        <w:t>投标人拟任项目负责人自2021年4月1日至投标截止时间止，承担过单项合同施工金额700万元及以上的</w:t>
      </w:r>
      <w:r>
        <w:rPr>
          <w:rFonts w:hint="eastAsia" w:ascii="宋体" w:hAnsi="宋体" w:eastAsia="宋体" w:cs="宋体"/>
          <w:b w:val="0"/>
          <w:bCs w:val="0"/>
          <w:kern w:val="2"/>
          <w:sz w:val="21"/>
          <w:szCs w:val="21"/>
          <w:highlight w:val="none"/>
          <w:lang w:val="en-US" w:eastAsia="zh-CN" w:bidi="ar"/>
        </w:rPr>
        <w:t>市政道路工程</w:t>
      </w:r>
      <w:r>
        <w:rPr>
          <w:rFonts w:hint="eastAsia" w:ascii="宋体" w:hAnsi="宋体" w:cs="宋体"/>
          <w:color w:val="auto"/>
          <w:sz w:val="21"/>
          <w:szCs w:val="21"/>
          <w:highlight w:val="none"/>
          <w:lang w:val="en-US" w:eastAsia="zh-CN"/>
        </w:rPr>
        <w:t>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2026年4月8日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2026年4月14日9</w:t>
      </w:r>
      <w:r>
        <w:rPr>
          <w:rFonts w:hint="eastAsia" w:ascii="宋体" w:hAnsi="宋体" w:eastAsia="宋体" w:cs="宋体"/>
          <w:i w:val="0"/>
          <w:iCs w:val="0"/>
          <w:caps w:val="0"/>
          <w:color w:val="auto"/>
          <w:spacing w:val="0"/>
          <w:sz w:val="21"/>
          <w:szCs w:val="21"/>
          <w:highlight w:val="none"/>
          <w:u w:val="none"/>
          <w:shd w:val="clear" w:fill="FFFFFF"/>
          <w:lang w:val="en-US" w:eastAsia="zh-CN"/>
        </w:rPr>
        <w:t>时00分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82"/>
      <w:bookmarkStart w:id="28" w:name="_Toc28359005"/>
      <w:bookmarkStart w:id="29" w:name="_Toc35393624"/>
      <w:bookmarkStart w:id="30" w:name="_Toc6135"/>
      <w:bookmarkStart w:id="31" w:name="_Toc19139"/>
      <w:bookmarkStart w:id="32" w:name="_Toc23486"/>
      <w:bookmarkStart w:id="33" w:name="_Toc35393793"/>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4" w:name="_Toc19623"/>
      <w:bookmarkStart w:id="35" w:name="_Toc5602"/>
      <w:bookmarkStart w:id="36" w:name="_Toc35393794"/>
      <w:bookmarkStart w:id="37" w:name="_Toc28359007"/>
      <w:bookmarkStart w:id="38" w:name="_Toc28359084"/>
      <w:bookmarkStart w:id="39" w:name="_Toc35393625"/>
      <w:bookmarkStart w:id="40" w:name="_Toc1913"/>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2026年</w:t>
      </w:r>
      <w:r>
        <w:rPr>
          <w:rFonts w:hint="eastAsia" w:ascii="宋体" w:hAnsi="宋体" w:cs="宋体"/>
          <w:i w:val="0"/>
          <w:iCs w:val="0"/>
          <w:caps w:val="0"/>
          <w:color w:val="auto"/>
          <w:spacing w:val="0"/>
          <w:kern w:val="0"/>
          <w:sz w:val="21"/>
          <w:szCs w:val="21"/>
          <w:highlight w:val="none"/>
          <w:shd w:val="clear" w:color="auto" w:fill="FFFFFF"/>
          <w:lang w:val="en-US" w:eastAsia="zh-CN" w:bidi="ar"/>
        </w:rPr>
        <w:t>4月14日</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r>
        <w:rPr>
          <w:rFonts w:hint="eastAsia" w:ascii="宋体" w:hAnsi="宋体" w:cs="宋体"/>
          <w:i w:val="0"/>
          <w:iCs w:val="0"/>
          <w:caps w:val="0"/>
          <w:color w:val="auto"/>
          <w:spacing w:val="0"/>
          <w:kern w:val="0"/>
          <w:sz w:val="21"/>
          <w:szCs w:val="21"/>
          <w:highlight w:val="none"/>
          <w:shd w:val="clear" w:color="auto" w:fill="FFFFFF"/>
          <w:lang w:val="en-US" w:eastAsia="zh-CN" w:bidi="ar"/>
        </w:rPr>
        <w:t>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时00分；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名称：滁州市重点工程建设管理处</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地址：滁州市琅琊西路建设大厦4楼</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联系方式：顾莉 0550-2599817</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王芳</w:t>
      </w:r>
      <w:r>
        <w:rPr>
          <w:rFonts w:hint="eastAsia" w:ascii="宋体" w:hAnsi="宋体" w:eastAsia="宋体" w:cs="宋体"/>
          <w:kern w:val="2"/>
          <w:sz w:val="21"/>
          <w:szCs w:val="21"/>
          <w:highlight w:val="none"/>
          <w:lang w:val="en-US" w:eastAsia="zh-CN" w:bidi="ar"/>
        </w:rPr>
        <w:t xml:space="preserve">  </w:t>
      </w:r>
      <w:r>
        <w:rPr>
          <w:rFonts w:hint="eastAsia" w:ascii="宋体" w:hAnsi="宋体" w:cs="宋体"/>
          <w:kern w:val="2"/>
          <w:sz w:val="21"/>
          <w:szCs w:val="21"/>
          <w:highlight w:val="none"/>
          <w:lang w:val="en-US" w:eastAsia="zh-CN" w:bidi="ar"/>
        </w:rPr>
        <w:t>0550-3519519</w:t>
      </w:r>
      <w:r>
        <w:rPr>
          <w:rFonts w:hint="eastAsia" w:ascii="宋体" w:hAnsi="宋体" w:eastAsia="宋体" w:cs="宋体"/>
          <w:kern w:val="2"/>
          <w:sz w:val="21"/>
          <w:szCs w:val="21"/>
          <w:highlight w:val="none"/>
          <w:lang w:val="en-US" w:eastAsia="zh-CN" w:bidi="ar"/>
        </w:rPr>
        <w:t>、</w:t>
      </w:r>
      <w:r>
        <w:rPr>
          <w:rFonts w:hint="eastAsia" w:ascii="宋体" w:hAnsi="宋体" w:cs="宋体"/>
          <w:kern w:val="2"/>
          <w:sz w:val="21"/>
          <w:szCs w:val="21"/>
          <w:highlight w:val="none"/>
          <w:lang w:val="en-US" w:eastAsia="zh-CN" w:bidi="ar"/>
        </w:rPr>
        <w:t>18955055067</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北沿江高铁滁州站站城一体融合发展项目——纬九路（延伸段工程）工程量清单及最高投标限价编制服务项目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1.7万元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40" w:lineRule="exact"/>
              <w:ind w:left="63" w:leftChars="30" w:right="10" w:rightChars="5"/>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费用的最高限价为《收费标准》计算费用的40%（报价均保留两位小数，小数点后第三位将四舍五入进行修正）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w:t>
            </w:r>
            <w:r>
              <w:rPr>
                <w:rFonts w:hint="eastAsia" w:ascii="宋体" w:hAnsi="宋体" w:cs="宋体"/>
                <w:color w:val="auto"/>
                <w:spacing w:val="-4"/>
                <w:kern w:val="0"/>
                <w:sz w:val="21"/>
                <w:szCs w:val="21"/>
                <w:highlight w:val="none"/>
                <w:lang w:val="en-US" w:eastAsia="zh-CN"/>
              </w:rPr>
              <w:t>4</w:t>
            </w:r>
            <w:r>
              <w:rPr>
                <w:rFonts w:hint="eastAsia" w:ascii="宋体" w:hAnsi="宋体" w:cs="宋体"/>
                <w:color w:val="auto"/>
                <w:spacing w:val="-4"/>
                <w:kern w:val="0"/>
                <w:sz w:val="21"/>
                <w:szCs w:val="21"/>
                <w:highlight w:val="none"/>
                <w:lang w:eastAsia="zh-CN"/>
              </w:rPr>
              <w:t>月</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w:t>
            </w:r>
            <w:r>
              <w:rPr>
                <w:rFonts w:hint="eastAsia" w:ascii="宋体" w:hAnsi="宋体" w:cs="宋体"/>
                <w:color w:val="auto"/>
                <w:spacing w:val="-4"/>
                <w:kern w:val="0"/>
                <w:sz w:val="21"/>
                <w:szCs w:val="21"/>
                <w:highlight w:val="none"/>
                <w:lang w:val="en-US" w:eastAsia="zh-CN"/>
              </w:rPr>
              <w:t>11</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w:t>
            </w:r>
            <w:r>
              <w:rPr>
                <w:rFonts w:hint="eastAsia" w:ascii="宋体" w:hAnsi="宋体" w:cs="宋体"/>
                <w:color w:val="auto"/>
                <w:spacing w:val="-4"/>
                <w:kern w:val="0"/>
                <w:sz w:val="21"/>
                <w:szCs w:val="21"/>
                <w:highlight w:val="none"/>
                <w:lang w:val="en-US" w:eastAsia="zh-CN"/>
              </w:rPr>
              <w:t>4</w:t>
            </w:r>
            <w:r>
              <w:rPr>
                <w:rFonts w:hint="eastAsia" w:ascii="宋体" w:hAnsi="宋体" w:cs="宋体"/>
                <w:color w:val="auto"/>
                <w:spacing w:val="-4"/>
                <w:kern w:val="0"/>
                <w:sz w:val="21"/>
                <w:szCs w:val="21"/>
                <w:highlight w:val="none"/>
                <w:lang w:eastAsia="zh-CN"/>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2026年4月14日9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63" w:lef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滁州市重点工程建设管理处（http://zdc.chuzhou.gov.cn/）</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79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注：每次付款前提条件为中标单位同意建设单位在政府资金调度会批准且发票送达后完成支付。</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13663"/>
            <w:bookmarkStart w:id="45" w:name="_Toc515"/>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北沿江高铁滁州站站城一体融合发展项目——纬九路（延伸段工程）工程量清单及最高投标限价编制服务项目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900万元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约1.7万元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重点工程建设管理处（http://zdc.chuzhou.gov.cn/）、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color w:val="auto"/>
          <w:szCs w:val="21"/>
          <w:highlight w:val="none"/>
          <w:lang w:eastAsia="zh-CN"/>
        </w:rPr>
        <w:t>滁州市重点工程建设管理处（http://zdc.chuzhou.gov.cn/）、</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6831"/>
      <w:bookmarkStart w:id="49" w:name="_Toc24852"/>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1545EBBD">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4月1日至投标截止时间止，承担过单项合同施工金额700万元及以上的市政道路工程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招标人应将中标人的情况在滁州市重点工程建设管理处（http://zdc.chuzhou.gov.cn/）</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滁州市城投工程咨询管理有限公司（https://www.czctgczx.com/）等网站上予以公告，公告期为3日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滁州市重点工程建设管理处（http://zdc.chuzhou.gov.cn/）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w:t>
      </w:r>
      <w:r>
        <w:rPr>
          <w:rFonts w:hint="eastAsia" w:ascii="宋体" w:hAnsi="宋体" w:cs="宋体"/>
          <w:b/>
          <w:bCs/>
          <w:color w:val="auto"/>
          <w:sz w:val="21"/>
          <w:szCs w:val="21"/>
          <w:highlight w:val="none"/>
          <w:lang w:eastAsia="zh-CN"/>
        </w:rPr>
        <w:t>质疑</w:t>
      </w:r>
      <w:r>
        <w:rPr>
          <w:rFonts w:hint="eastAsia" w:ascii="宋体" w:hAnsi="宋体" w:eastAsia="宋体" w:cs="宋体"/>
          <w:b/>
          <w:bCs/>
          <w:color w:val="auto"/>
          <w:sz w:val="21"/>
          <w:szCs w:val="21"/>
          <w:highlight w:val="none"/>
        </w:rPr>
        <w:t>（异议），且针对同一招标采购程序环节的质疑（异议）应当一次性提出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21844"/>
      <w:bookmarkStart w:id="60" w:name="_Toc1323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58430318"/>
      <w:bookmarkStart w:id="63" w:name="_Toc44902887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项目组其他成员（不含项目负责人）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不少于2名且具有在本单位注册的二级及以上造价工程师（土木建筑工程专业</w:t>
            </w:r>
            <w:r>
              <w:rPr>
                <w:rFonts w:hint="eastAsia" w:ascii="宋体" w:hAnsi="宋体" w:eastAsia="宋体" w:cs="宋体"/>
                <w:color w:val="auto"/>
                <w:highlight w:val="none"/>
                <w:lang w:val="en-US" w:eastAsia="zh-CN"/>
              </w:rPr>
              <w:t>至少1名、安装工程专业至少1名</w:t>
            </w:r>
            <w:r>
              <w:rPr>
                <w:rFonts w:hint="eastAsia" w:ascii="宋体" w:hAnsi="宋体" w:eastAsia="宋体" w:cs="宋体"/>
                <w:color w:val="auto"/>
                <w:highlight w:val="none"/>
              </w:rPr>
              <w:t>）</w:t>
            </w:r>
          </w:p>
        </w:tc>
        <w:tc>
          <w:tcPr>
            <w:tcW w:w="2757" w:type="dxa"/>
            <w:noWrap w:val="0"/>
            <w:vAlign w:val="center"/>
          </w:tcPr>
          <w:p w14:paraId="551EAE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035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7528D43">
            <w:pPr>
              <w:spacing w:line="320" w:lineRule="exact"/>
              <w:jc w:val="center"/>
              <w:rPr>
                <w:rFonts w:hint="eastAsia" w:ascii="宋体" w:hAnsi="宋体"/>
                <w:color w:val="auto"/>
                <w:szCs w:val="21"/>
                <w:highlight w:val="none"/>
              </w:rPr>
            </w:pPr>
          </w:p>
        </w:tc>
        <w:tc>
          <w:tcPr>
            <w:tcW w:w="1235" w:type="dxa"/>
            <w:vMerge w:val="continue"/>
            <w:noWrap w:val="0"/>
            <w:vAlign w:val="center"/>
          </w:tcPr>
          <w:p w14:paraId="3A7CBF60">
            <w:pPr>
              <w:spacing w:line="320" w:lineRule="exact"/>
              <w:rPr>
                <w:rFonts w:hint="eastAsia" w:ascii="宋体" w:hAnsi="宋体"/>
                <w:color w:val="auto"/>
                <w:szCs w:val="21"/>
                <w:highlight w:val="none"/>
              </w:rPr>
            </w:pPr>
          </w:p>
        </w:tc>
        <w:tc>
          <w:tcPr>
            <w:tcW w:w="5296" w:type="dxa"/>
            <w:noWrap w:val="0"/>
            <w:vAlign w:val="center"/>
          </w:tcPr>
          <w:p w14:paraId="221533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cs="宋体"/>
                <w:color w:val="auto"/>
                <w:sz w:val="21"/>
                <w:szCs w:val="21"/>
                <w:highlight w:val="none"/>
                <w:lang w:val="en-US" w:eastAsia="zh-CN"/>
              </w:rPr>
              <w:t>投标人拟任项目负责人自2021年4月1日至投标截止时间止，承担过单项合同施工金额700万元及以上的市政道路工程成果文件编制业绩【同时提供①工程量清单和最高投标限价编制报告；②合同。业绩时间以合同签订时间为准；业绩金额以编制报告金额为准，项目负责人姓名以合同中为准】</w:t>
            </w:r>
            <w:r>
              <w:rPr>
                <w:rFonts w:hint="eastAsia" w:ascii="宋体" w:hAnsi="宋体" w:cs="宋体"/>
                <w:color w:val="auto"/>
                <w:highlight w:val="none"/>
                <w:lang w:val="en-US" w:eastAsia="zh-CN"/>
              </w:rPr>
              <w:t>。</w:t>
            </w:r>
          </w:p>
        </w:tc>
        <w:tc>
          <w:tcPr>
            <w:tcW w:w="2757" w:type="dxa"/>
            <w:noWrap w:val="0"/>
            <w:vAlign w:val="center"/>
          </w:tcPr>
          <w:p w14:paraId="1A17A9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为《收费标准》计算费用的40%（报价均保留两位小数，小数点后第三位将四舍五入进行修正）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44"/>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)其他情形，经评标委员会提出按无效投标处理的；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)招标文件规定的其他无效投标情形。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w:t>
      </w:r>
      <w:r>
        <w:rPr>
          <w:rFonts w:hint="eastAsia" w:ascii="宋体" w:hAnsi="宋体" w:cs="宋体"/>
          <w:b w:val="0"/>
          <w:bCs/>
          <w:color w:val="auto"/>
          <w:szCs w:val="21"/>
          <w:highlight w:val="none"/>
          <w:lang w:eastAsia="zh-CN"/>
        </w:rPr>
        <w:t>法律法规</w:t>
      </w:r>
      <w:r>
        <w:rPr>
          <w:rFonts w:hint="eastAsia" w:ascii="宋体" w:hAnsi="宋体" w:eastAsia="宋体" w:cs="宋体"/>
          <w:b w:val="0"/>
          <w:bCs/>
          <w:color w:val="auto"/>
          <w:szCs w:val="21"/>
          <w:highlight w:val="none"/>
          <w:lang w:eastAsia="zh-CN"/>
        </w:rPr>
        <w:t>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063810C8">
      <w:pPr>
        <w:rPr>
          <w:rFonts w:hint="eastAsia"/>
          <w:color w:val="auto"/>
          <w:highlight w:val="none"/>
        </w:rPr>
      </w:pPr>
    </w:p>
    <w:bookmarkEnd w:id="56"/>
    <w:bookmarkEnd w:id="57"/>
    <w:p w14:paraId="3F25F4D6">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3848"/>
      <w:bookmarkStart w:id="68" w:name="_Toc29967"/>
      <w:r>
        <w:rPr>
          <w:rFonts w:hint="eastAsia" w:ascii="宋体" w:hAnsi="宋体" w:eastAsia="宋体" w:cs="宋体"/>
          <w:color w:val="auto"/>
          <w:sz w:val="44"/>
          <w:szCs w:val="44"/>
          <w:highlight w:val="none"/>
          <w:lang w:val="en-US" w:eastAsia="zh-CN"/>
        </w:rPr>
        <w:t>第三章 合同条款</w:t>
      </w:r>
      <w:bookmarkEnd w:id="67"/>
      <w:bookmarkEnd w:id="68"/>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滁州市重点工程建设管理处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北沿江高铁滁州站站城一体融合发展项目——纬九路（延伸段工程）工程量清单及最高投标限价编制服务项目</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北沿江高铁滁州站站城一体融合发展项目——纬九路（延伸段工程）工程量清单及最高投标限价编制服务项目</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cs="宋体"/>
          <w:b/>
          <w:bCs/>
          <w:color w:val="auto"/>
          <w:kern w:val="2"/>
          <w:sz w:val="24"/>
          <w:szCs w:val="24"/>
          <w:highlight w:val="none"/>
          <w:lang w:val="en-US" w:eastAsia="zh-CN" w:bidi="ar"/>
        </w:rPr>
        <w:t>编制成果完成并经建设单位审定后支付至合同价款的50%（计算基数以最高投标限价减去暂列金额、暂估价乘以30%为准为计费基数），施工招标后支付至合同价款的80%，工程竣工验收后一次性付清尾款。注：每次付款前提条件为中标单位同意建设单位在政府资金调度会批准且发票送达后完成支付。</w:t>
      </w:r>
      <w:r>
        <w:rPr>
          <w:rFonts w:hint="eastAsia" w:ascii="宋体" w:hAnsi="宋体" w:eastAsia="宋体" w:cs="宋体"/>
          <w:b/>
          <w:bCs/>
          <w:color w:val="auto"/>
          <w:kern w:val="2"/>
          <w:sz w:val="24"/>
          <w:szCs w:val="24"/>
          <w:highlight w:val="none"/>
          <w:lang w:val="en-US" w:eastAsia="zh-CN" w:bidi="ar"/>
        </w:rPr>
        <w:t>。</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cs="宋体"/>
          <w:b/>
          <w:bCs/>
          <w:color w:val="auto"/>
          <w:kern w:val="2"/>
          <w:sz w:val="24"/>
          <w:szCs w:val="24"/>
          <w:highlight w:val="none"/>
          <w:u w:val="single"/>
          <w:lang w:val="en-US" w:eastAsia="zh-CN" w:bidi="ar"/>
        </w:rPr>
        <w:t>2026</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滁州市重点工程建设管理处</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2"/>
      <w:bookmarkEnd w:id="69"/>
      <w:bookmarkStart w:id="70" w:name="_Toc303538974"/>
      <w:bookmarkEnd w:id="70"/>
      <w:bookmarkStart w:id="71" w:name="_Toc303538973"/>
      <w:bookmarkEnd w:id="71"/>
      <w:bookmarkStart w:id="72" w:name="_Toc303538975"/>
      <w:bookmarkEnd w:id="72"/>
      <w:bookmarkStart w:id="73" w:name="_Toc303538976"/>
      <w:bookmarkEnd w:id="73"/>
      <w:bookmarkStart w:id="74" w:name="_Toc296346528"/>
      <w:bookmarkStart w:id="75" w:name="_Toc296503027"/>
      <w:r>
        <w:rPr>
          <w:rFonts w:hint="eastAsia" w:ascii="宋体" w:hAnsi="宋体" w:eastAsia="宋体" w:cs="宋体"/>
          <w:b w:val="0"/>
          <w:color w:val="auto"/>
          <w:sz w:val="24"/>
          <w:szCs w:val="24"/>
          <w:highlight w:val="none"/>
        </w:rPr>
        <w:t xml:space="preserve"> 一般约定</w:t>
      </w:r>
      <w:bookmarkEnd w:id="74"/>
      <w:bookmarkEnd w:id="75"/>
    </w:p>
    <w:p w14:paraId="0DFBE77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337558728"/>
      <w:bookmarkStart w:id="77" w:name="_Toc296503028"/>
      <w:bookmarkStart w:id="78" w:name="_Toc296346529"/>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296503029"/>
      <w:bookmarkStart w:id="81" w:name="_Toc337558729"/>
      <w:bookmarkStart w:id="82" w:name="_Toc407261896"/>
      <w:bookmarkStart w:id="83" w:name="_Toc296346530"/>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337558730"/>
      <w:bookmarkStart w:id="85" w:name="_Toc407261897"/>
      <w:bookmarkStart w:id="86" w:name="_Toc296346531"/>
      <w:bookmarkStart w:id="87" w:name="_Toc296503030"/>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296346532"/>
      <w:bookmarkStart w:id="91" w:name="_Toc337558731"/>
      <w:bookmarkStart w:id="92" w:name="_Toc2965030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407261900"/>
      <w:bookmarkStart w:id="94" w:name="_Toc351203502"/>
      <w:r>
        <w:rPr>
          <w:rFonts w:hint="eastAsia" w:ascii="宋体" w:hAnsi="宋体" w:eastAsia="宋体" w:cs="宋体"/>
          <w:color w:val="auto"/>
          <w:sz w:val="24"/>
          <w:szCs w:val="24"/>
          <w:highlight w:val="none"/>
        </w:rPr>
        <w:t>1</w:t>
      </w:r>
      <w:bookmarkStart w:id="95" w:name="_Toc296503033"/>
      <w:bookmarkStart w:id="96" w:name="_Toc296346534"/>
      <w:bookmarkStart w:id="97" w:name="_Toc337558733"/>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w:t>
      </w:r>
      <w:r>
        <w:rPr>
          <w:rFonts w:hint="eastAsia" w:ascii="宋体" w:hAnsi="宋体" w:cs="宋体"/>
          <w:color w:val="auto"/>
          <w:kern w:val="0"/>
          <w:sz w:val="24"/>
          <w:szCs w:val="24"/>
          <w:highlight w:val="none"/>
          <w:lang w:eastAsia="zh-CN"/>
        </w:rPr>
        <w:t>送达</w:t>
      </w:r>
      <w:r>
        <w:rPr>
          <w:rFonts w:hint="eastAsia" w:ascii="宋体" w:hAnsi="宋体" w:eastAsia="宋体" w:cs="宋体"/>
          <w:color w:val="auto"/>
          <w:kern w:val="0"/>
          <w:sz w:val="24"/>
          <w:szCs w:val="24"/>
          <w:highlight w:val="none"/>
        </w:rPr>
        <w:t>送达地点和指定接收人的来往信函。拒不签收的，由此增加的费用和延误的咨询期限由拒绝接收一方承担。</w:t>
      </w:r>
    </w:p>
    <w:p w14:paraId="6E9285B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3940899"/>
      <w:bookmarkStart w:id="108" w:name="_Toc384137544"/>
      <w:bookmarkStart w:id="109" w:name="_Toc389602818"/>
      <w:bookmarkStart w:id="110" w:name="_Toc384026373"/>
      <w:bookmarkStart w:id="111" w:name="_Toc407261910"/>
      <w:bookmarkStart w:id="112" w:name="_Toc389663475"/>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389602820"/>
      <w:bookmarkStart w:id="115" w:name="_Toc384026375"/>
      <w:bookmarkStart w:id="116" w:name="_Toc383940901"/>
      <w:bookmarkStart w:id="117" w:name="_Toc384137546"/>
      <w:bookmarkStart w:id="118" w:name="_Toc407261912"/>
      <w:bookmarkStart w:id="119" w:name="_Toc389663477"/>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296503073"/>
      <w:bookmarkStart w:id="125" w:name="_Toc296346574"/>
      <w:bookmarkStart w:id="126" w:name="_Toc337558772"/>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503084"/>
      <w:bookmarkStart w:id="146" w:name="_Toc337558788"/>
      <w:bookmarkStart w:id="147" w:name="_Toc296346585"/>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3"/>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296503147"/>
      <w:bookmarkStart w:id="157" w:name="_Toc296346648"/>
      <w:bookmarkStart w:id="158" w:name="_Toc337558841"/>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337558842"/>
      <w:bookmarkStart w:id="161" w:name="_Toc296346649"/>
      <w:bookmarkStart w:id="162" w:name="_Toc296503148"/>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4"/>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6944495"/>
      <w:bookmarkStart w:id="166" w:name="_Toc296890984"/>
      <w:bookmarkStart w:id="167" w:name="_Toc297120456"/>
      <w:bookmarkStart w:id="168" w:name="_Toc296503156"/>
      <w:bookmarkStart w:id="169" w:name="_Toc292559361"/>
      <w:bookmarkStart w:id="170" w:name="_Toc296891196"/>
      <w:bookmarkStart w:id="171" w:name="_Toc292559866"/>
      <w:bookmarkStart w:id="172" w:name="_Toc296347155"/>
      <w:bookmarkStart w:id="173" w:name="_Toc297048342"/>
      <w:bookmarkStart w:id="174" w:name="_Toc296346657"/>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kern w:val="0"/>
          <w:sz w:val="24"/>
          <w:szCs w:val="24"/>
          <w:highlight w:val="none"/>
          <w:u w:val="single"/>
        </w:rPr>
        <w:t xml:space="preserve">滁州市重点工程建设管理处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351203634"/>
      <w:bookmarkStart w:id="176" w:name="_Toc407261945"/>
      <w:r>
        <w:rPr>
          <w:rFonts w:hint="eastAsia" w:ascii="宋体" w:hAnsi="宋体" w:eastAsia="宋体" w:cs="宋体"/>
          <w:b w:val="0"/>
          <w:color w:val="auto"/>
          <w:sz w:val="24"/>
          <w:szCs w:val="24"/>
          <w:highlight w:val="none"/>
        </w:rPr>
        <w:t>2</w:t>
      </w:r>
      <w:bookmarkStart w:id="177" w:name="_Toc296891197"/>
      <w:bookmarkStart w:id="178" w:name="_Toc296347156"/>
      <w:bookmarkStart w:id="179" w:name="_Toc297120457"/>
      <w:bookmarkStart w:id="180" w:name="_Toc292559362"/>
      <w:bookmarkStart w:id="181" w:name="_Toc296944496"/>
      <w:bookmarkStart w:id="182" w:name="_Toc297048343"/>
      <w:bookmarkStart w:id="183" w:name="_Toc296346658"/>
      <w:bookmarkStart w:id="184" w:name="_Toc292559867"/>
      <w:bookmarkStart w:id="185" w:name="_Toc296503157"/>
      <w:bookmarkStart w:id="186" w:name="_Toc296890985"/>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滁州市重点工程建设管理处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w:t>
      </w:r>
      <w:r>
        <w:rPr>
          <w:rFonts w:hint="eastAsia" w:ascii="宋体" w:hAnsi="宋体" w:cs="宋体"/>
          <w:color w:val="auto"/>
          <w:sz w:val="24"/>
          <w:szCs w:val="24"/>
          <w:highlight w:val="none"/>
          <w:u w:val="single"/>
          <w:lang w:eastAsia="zh-CN"/>
        </w:rPr>
        <w:t>工程</w:t>
      </w:r>
      <w:r>
        <w:rPr>
          <w:rFonts w:hint="eastAsia" w:ascii="宋体" w:hAnsi="宋体" w:eastAsia="宋体" w:cs="宋体"/>
          <w:color w:val="auto"/>
          <w:sz w:val="24"/>
          <w:szCs w:val="24"/>
          <w:highlight w:val="none"/>
          <w:u w:val="single"/>
        </w:rPr>
        <w:t>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297123518"/>
      <w:bookmarkStart w:id="190" w:name="_Toc300934970"/>
      <w:bookmarkStart w:id="191" w:name="_Toc303539127"/>
      <w:bookmarkStart w:id="192" w:name="_Toc297216177"/>
      <w:bookmarkStart w:id="193" w:name="_Toc304295548"/>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7487"/>
      <w:bookmarkStart w:id="195" w:name="_Toc312678013"/>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8581171"/>
      <w:bookmarkStart w:id="198" w:name="_Toc312678014"/>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3"/>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cs="宋体"/>
          <w:color w:val="auto"/>
          <w:sz w:val="24"/>
          <w:szCs w:val="24"/>
          <w:highlight w:val="none"/>
          <w:u w:val="singl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注：每次付款前提条件为中标单位同意建设单位在政府资金调度会批准且发票送达后完成支付。</w:t>
      </w:r>
      <w:r>
        <w:rPr>
          <w:rFonts w:hint="eastAsia" w:ascii="宋体" w:hAnsi="宋体" w:eastAsia="宋体" w:cs="宋体"/>
          <w:color w:val="auto"/>
          <w:sz w:val="24"/>
          <w:szCs w:val="24"/>
          <w:highlight w:val="none"/>
          <w:u w:val="single"/>
          <w:lang w:val="en-US" w:eastAsia="zh-CN"/>
        </w:rPr>
        <w:t>。</w:t>
      </w:r>
    </w:p>
    <w:p w14:paraId="2A90F6C9">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48DA52B3">
      <w:pPr>
        <w:pStyle w:val="3"/>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4" w:name="_Toc407261954"/>
      <w:r>
        <w:rPr>
          <w:rFonts w:hint="eastAsia" w:ascii="宋体" w:hAnsi="宋体" w:eastAsia="宋体" w:cs="宋体"/>
          <w:b w:val="0"/>
          <w:color w:val="auto"/>
          <w:sz w:val="24"/>
          <w:szCs w:val="24"/>
          <w:highlight w:val="none"/>
        </w:rPr>
        <w:t>11. 补充条款</w:t>
      </w:r>
      <w:bookmarkEnd w:id="204"/>
    </w:p>
    <w:p w14:paraId="6CFE222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1F00AE2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35110F9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2F7EB75C">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4CAC39A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7CE35D2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882188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1E3E31F8">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44"/>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44"/>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2"/>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44"/>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44"/>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6838" w:h="11906" w:orient="landscape"/>
          <w:pgMar w:top="1259" w:right="935" w:bottom="1106" w:left="936" w:header="680" w:footer="680" w:gutter="0"/>
          <w:pgNumType w:fmt="decimal"/>
          <w:cols w:space="0" w:num="1"/>
          <w:rtlGutter w:val="0"/>
          <w:docGrid w:type="lines" w:linePitch="318" w:charSpace="0"/>
        </w:sectPr>
      </w:pP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5" w:name="_Toc30675"/>
      <w:bookmarkStart w:id="206" w:name="_Toc1482"/>
      <w:r>
        <w:rPr>
          <w:rFonts w:hint="eastAsia" w:ascii="宋体" w:hAnsi="宋体" w:eastAsia="宋体" w:cs="宋体"/>
          <w:color w:val="auto"/>
          <w:highlight w:val="none"/>
          <w:lang w:val="en-US" w:eastAsia="zh-CN"/>
        </w:rPr>
        <w:t>第四章 投标文件格式</w:t>
      </w:r>
      <w:bookmarkEnd w:id="205"/>
      <w:bookmarkEnd w:id="206"/>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556FF2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37BEF1B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4月1日至投标截止时间止，承担过单项合同施工金额700万元及以上的市政道路工程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7"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44E8C0">
      <w:pPr>
        <w:spacing w:line="480" w:lineRule="exact"/>
        <w:ind w:firstLine="482" w:firstLineChars="200"/>
        <w:rPr>
          <w:rFonts w:hint="eastAsia" w:ascii="宋体"/>
          <w:b/>
          <w:bCs/>
          <w:color w:val="auto"/>
          <w:sz w:val="24"/>
          <w:highlight w:val="none"/>
        </w:rPr>
      </w:pPr>
      <w:r>
        <w:rPr>
          <w:rFonts w:hint="eastAsia" w:ascii="宋体" w:hAnsi="宋体" w:eastAsia="宋体" w:cs="宋体"/>
          <w:b/>
          <w:bCs/>
          <w:color w:val="auto"/>
          <w:sz w:val="24"/>
          <w:szCs w:val="24"/>
          <w:highlight w:val="none"/>
        </w:rPr>
        <w:t>附：</w:t>
      </w:r>
      <w:r>
        <w:rPr>
          <w:rFonts w:hint="eastAsia" w:ascii="宋体"/>
          <w:b/>
          <w:bCs/>
          <w:color w:val="auto"/>
          <w:sz w:val="24"/>
          <w:highlight w:val="none"/>
        </w:rPr>
        <w:t>法定代表人有效身份证</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7"/>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2" w:firstLineChars="200"/>
        <w:rPr>
          <w:rFonts w:hint="eastAsia" w:ascii="宋体"/>
          <w:b/>
          <w:bCs/>
          <w:color w:val="auto"/>
          <w:sz w:val="24"/>
          <w:highlight w:val="none"/>
        </w:rPr>
      </w:pPr>
      <w:r>
        <w:rPr>
          <w:rFonts w:hint="eastAsia" w:ascii="宋体" w:hAnsi="宋体" w:eastAsia="宋体" w:cs="宋体"/>
          <w:b/>
          <w:bCs/>
          <w:color w:val="auto"/>
          <w:sz w:val="24"/>
          <w:szCs w:val="24"/>
          <w:highlight w:val="none"/>
        </w:rPr>
        <w:t>附：</w:t>
      </w:r>
      <w:r>
        <w:rPr>
          <w:rFonts w:hint="eastAsia" w:ascii="宋体"/>
          <w:b/>
          <w:bCs/>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w:t>
      </w:r>
      <w:r>
        <w:rPr>
          <w:rFonts w:hint="eastAsia" w:ascii="宋体"/>
          <w:color w:val="auto"/>
          <w:szCs w:val="21"/>
          <w:highlight w:val="none"/>
          <w:lang w:eastAsia="zh-CN"/>
        </w:rPr>
        <w:t>一式两份</w:t>
      </w:r>
      <w:r>
        <w:rPr>
          <w:rFonts w:hint="eastAsia" w:ascii="宋体"/>
          <w:color w:val="auto"/>
          <w:szCs w:val="21"/>
          <w:highlight w:val="none"/>
        </w:rPr>
        <w:t>，其中正本一份、副本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208" w:name="_Toc6595"/>
      <w:bookmarkStart w:id="209" w:name="_Toc31498"/>
      <w:r>
        <w:rPr>
          <w:rFonts w:hint="eastAsia" w:ascii="宋体" w:hAnsi="宋体" w:eastAsia="宋体" w:cs="宋体"/>
          <w:color w:val="auto"/>
          <w:highlight w:val="none"/>
          <w:lang w:val="en-US" w:eastAsia="zh-CN"/>
        </w:rPr>
        <w:t>第五章 招标单位、招标代理机构对本招标文件的确认</w:t>
      </w:r>
      <w:bookmarkEnd w:id="208"/>
      <w:bookmarkEnd w:id="20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北沿江高铁滁州站站城一体融合发展项目——纬九路（延伸段工程）工程量清单及最高投标限价编制服务项目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eastAsia="zh-CN"/>
              </w:rPr>
              <w:t>滁州市重点工程建设管理处</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顾莉</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0550-2599817</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日</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386F7769">
      <w:pPr>
        <w:pStyle w:val="44"/>
        <w:ind w:left="199" w:leftChars="95" w:firstLine="198" w:firstLineChars="66"/>
        <w:rPr>
          <w:rFonts w:hint="eastAsia" w:hAnsi="宋体"/>
          <w:color w:val="auto"/>
          <w:sz w:val="30"/>
          <w:szCs w:val="30"/>
          <w:highlight w:val="none"/>
        </w:rPr>
      </w:pPr>
    </w:p>
    <w:p w14:paraId="155ACA93">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0AFC473">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44"/>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44"/>
        <w:rPr>
          <w:rFonts w:hint="default"/>
          <w:color w:val="auto"/>
          <w:highlight w:val="none"/>
        </w:rPr>
      </w:pPr>
    </w:p>
    <w:p w14:paraId="7C253514">
      <w:pPr>
        <w:rPr>
          <w:rFonts w:hint="default"/>
          <w:color w:val="auto"/>
          <w:highlight w:val="none"/>
        </w:rPr>
      </w:pPr>
    </w:p>
    <w:p w14:paraId="4F847B55">
      <w:pPr>
        <w:pStyle w:val="44"/>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44"/>
        <w:rPr>
          <w:rFonts w:hint="default"/>
          <w:color w:val="auto"/>
          <w:highlight w:val="none"/>
        </w:rPr>
      </w:pPr>
    </w:p>
    <w:p w14:paraId="0CF9E964">
      <w:pPr>
        <w:rPr>
          <w:rFonts w:hint="default"/>
          <w:color w:val="auto"/>
          <w:highlight w:val="none"/>
        </w:rPr>
      </w:pPr>
    </w:p>
    <w:p w14:paraId="22BBEA42">
      <w:pP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br w:type="page"/>
      </w:r>
    </w:p>
    <w:p w14:paraId="69087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210"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210"/>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2"/>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3"/>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44"/>
        <w:spacing w:line="240" w:lineRule="auto"/>
        <w:ind w:left="0" w:leftChars="0" w:firstLine="0" w:firstLineChars="0"/>
        <w:rPr>
          <w:rFonts w:hint="eastAsia" w:ascii="宋体" w:hAnsi="宋体" w:eastAsia="宋体" w:cs="宋体"/>
          <w:color w:val="auto"/>
          <w:sz w:val="32"/>
          <w:szCs w:val="32"/>
          <w:highlight w:val="none"/>
        </w:rPr>
      </w:pPr>
    </w:p>
    <w:p w14:paraId="15FDB7B2">
      <w:pPr>
        <w:pStyle w:val="44"/>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44"/>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44"/>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44"/>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44"/>
        <w:ind w:left="0" w:leftChars="0" w:firstLine="0" w:firstLineChars="0"/>
        <w:rPr>
          <w:rFonts w:hint="eastAsia" w:ascii="宋体" w:hAnsi="宋体" w:eastAsia="宋体" w:cs="宋体"/>
          <w:color w:val="auto"/>
          <w:sz w:val="32"/>
          <w:szCs w:val="32"/>
          <w:highlight w:val="none"/>
        </w:rPr>
      </w:pPr>
    </w:p>
    <w:p w14:paraId="0E2AC145">
      <w:pPr>
        <w:pStyle w:val="44"/>
        <w:ind w:left="0" w:leftChars="0" w:firstLine="0" w:firstLineChars="0"/>
        <w:rPr>
          <w:rFonts w:hint="eastAsia" w:ascii="宋体" w:hAnsi="宋体" w:eastAsia="宋体" w:cs="宋体"/>
          <w:color w:val="auto"/>
          <w:sz w:val="32"/>
          <w:szCs w:val="32"/>
          <w:highlight w:val="none"/>
        </w:rPr>
      </w:pPr>
    </w:p>
    <w:p w14:paraId="638855D6">
      <w:pPr>
        <w:pStyle w:val="44"/>
        <w:ind w:left="0" w:leftChars="0" w:firstLine="0" w:firstLineChars="0"/>
        <w:rPr>
          <w:rFonts w:hint="eastAsia" w:ascii="宋体" w:hAnsi="宋体" w:eastAsia="宋体" w:cs="宋体"/>
          <w:color w:val="auto"/>
          <w:sz w:val="32"/>
          <w:szCs w:val="32"/>
          <w:highlight w:val="none"/>
        </w:rPr>
      </w:pPr>
    </w:p>
    <w:p w14:paraId="7F47CD82">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7"/>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9"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44"/>
        <w:rPr>
          <w:rFonts w:hint="eastAsia"/>
          <w:color w:val="auto"/>
          <w:highlight w:val="none"/>
        </w:rPr>
      </w:pPr>
    </w:p>
    <w:p w14:paraId="5DB86DD5">
      <w:pPr>
        <w:pStyle w:val="44"/>
        <w:ind w:left="420" w:firstLine="420"/>
        <w:rPr>
          <w:rFonts w:hint="eastAsia"/>
          <w:color w:val="auto"/>
          <w:highlight w:val="none"/>
        </w:rPr>
      </w:pPr>
    </w:p>
    <w:p w14:paraId="53AB3B76">
      <w:pPr>
        <w:pStyle w:val="17"/>
        <w:jc w:val="left"/>
        <w:rPr>
          <w:rFonts w:hint="eastAsia" w:ascii="宋体" w:hAnsi="宋体" w:eastAsia="宋体" w:cs="宋体"/>
          <w:color w:val="auto"/>
          <w:kern w:val="0"/>
          <w:sz w:val="24"/>
          <w:szCs w:val="24"/>
          <w:highlight w:val="none"/>
        </w:rPr>
      </w:pPr>
    </w:p>
    <w:p w14:paraId="32517B5B">
      <w:pPr>
        <w:pStyle w:val="17"/>
        <w:jc w:val="left"/>
        <w:rPr>
          <w:rFonts w:hint="eastAsia" w:ascii="宋体" w:hAnsi="宋体" w:eastAsia="宋体" w:cs="宋体"/>
          <w:color w:val="auto"/>
          <w:kern w:val="0"/>
          <w:sz w:val="24"/>
          <w:szCs w:val="24"/>
          <w:highlight w:val="none"/>
        </w:rPr>
      </w:pPr>
    </w:p>
    <w:sectPr>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1F2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AA1F2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29"/>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4959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24959D">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7C6AFA8">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29"/>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BAED">
                          <w:pPr>
                            <w:pStyle w:val="2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46BAED">
                    <w:pPr>
                      <w:pStyle w:val="29"/>
                    </w:pPr>
                    <w:r>
                      <w:fldChar w:fldCharType="begin"/>
                    </w:r>
                    <w:r>
                      <w:instrText xml:space="preserve"> PAGE  \* MERGEFORMAT </w:instrText>
                    </w:r>
                    <w:r>
                      <w:fldChar w:fldCharType="separate"/>
                    </w:r>
                    <w:r>
                      <w:t>73</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EF8CB6E"/>
    <w:multiLevelType w:val="singleLevel"/>
    <w:tmpl w:val="1EF8CB6E"/>
    <w:lvl w:ilvl="0" w:tentative="0">
      <w:start w:val="1"/>
      <w:numFmt w:val="upperLetter"/>
      <w:suff w:val="nothing"/>
      <w:lvlText w:val="%1、"/>
      <w:lvlJc w:val="left"/>
    </w:lvl>
  </w:abstractNum>
  <w:abstractNum w:abstractNumId="3">
    <w:nsid w:val="434FCDAE"/>
    <w:multiLevelType w:val="singleLevel"/>
    <w:tmpl w:val="434FCDAE"/>
    <w:lvl w:ilvl="0" w:tentative="0">
      <w:start w:val="1"/>
      <w:numFmt w:val="chineseCounting"/>
      <w:suff w:val="space"/>
      <w:lvlText w:val="（%1）"/>
      <w:lvlJc w:val="left"/>
      <w:rPr>
        <w:rFonts w:hint="eastAsia"/>
      </w:rPr>
    </w:lvl>
  </w:abstractNum>
  <w:abstractNum w:abstractNumId="4">
    <w:nsid w:val="4AEE3BEB"/>
    <w:multiLevelType w:val="singleLevel"/>
    <w:tmpl w:val="4AEE3BEB"/>
    <w:lvl w:ilvl="0" w:tentative="0">
      <w:start w:val="2"/>
      <w:numFmt w:val="chineseCounting"/>
      <w:suff w:val="space"/>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2FF2808"/>
    <w:rsid w:val="03241F36"/>
    <w:rsid w:val="03311B51"/>
    <w:rsid w:val="035607B0"/>
    <w:rsid w:val="035A0B08"/>
    <w:rsid w:val="03BE185C"/>
    <w:rsid w:val="03DD3435"/>
    <w:rsid w:val="04712848"/>
    <w:rsid w:val="04813DBA"/>
    <w:rsid w:val="04880F3B"/>
    <w:rsid w:val="04BB1052"/>
    <w:rsid w:val="04EF66A6"/>
    <w:rsid w:val="050C3B6C"/>
    <w:rsid w:val="058F191A"/>
    <w:rsid w:val="0620235A"/>
    <w:rsid w:val="064047AA"/>
    <w:rsid w:val="07023E8A"/>
    <w:rsid w:val="073060B3"/>
    <w:rsid w:val="073F34F8"/>
    <w:rsid w:val="074D59C7"/>
    <w:rsid w:val="0768220B"/>
    <w:rsid w:val="07855569"/>
    <w:rsid w:val="07DD03A2"/>
    <w:rsid w:val="083216E2"/>
    <w:rsid w:val="08891FDF"/>
    <w:rsid w:val="08EE1782"/>
    <w:rsid w:val="090B57DF"/>
    <w:rsid w:val="0942520E"/>
    <w:rsid w:val="094625ED"/>
    <w:rsid w:val="098C0FAE"/>
    <w:rsid w:val="0A1370D9"/>
    <w:rsid w:val="0A426CE3"/>
    <w:rsid w:val="0A783487"/>
    <w:rsid w:val="0A920A74"/>
    <w:rsid w:val="0B1A05CF"/>
    <w:rsid w:val="0B3B4932"/>
    <w:rsid w:val="0B8A5AE2"/>
    <w:rsid w:val="0B9F1F73"/>
    <w:rsid w:val="0C30371E"/>
    <w:rsid w:val="0C47209B"/>
    <w:rsid w:val="0C56467C"/>
    <w:rsid w:val="0CDE4AF1"/>
    <w:rsid w:val="0CEC2F96"/>
    <w:rsid w:val="0D237970"/>
    <w:rsid w:val="0D2F7233"/>
    <w:rsid w:val="0D352C95"/>
    <w:rsid w:val="0D4555DC"/>
    <w:rsid w:val="0DB0649C"/>
    <w:rsid w:val="0E2234E7"/>
    <w:rsid w:val="0E832759"/>
    <w:rsid w:val="0E910299"/>
    <w:rsid w:val="0EA842DB"/>
    <w:rsid w:val="0ECF7747"/>
    <w:rsid w:val="0F9D46EF"/>
    <w:rsid w:val="112137C2"/>
    <w:rsid w:val="11480B12"/>
    <w:rsid w:val="11D57582"/>
    <w:rsid w:val="123853AB"/>
    <w:rsid w:val="124026B6"/>
    <w:rsid w:val="12C329EB"/>
    <w:rsid w:val="12DA0F1C"/>
    <w:rsid w:val="133C1C42"/>
    <w:rsid w:val="137A735A"/>
    <w:rsid w:val="13B24508"/>
    <w:rsid w:val="13B92B25"/>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05377"/>
    <w:rsid w:val="184B770B"/>
    <w:rsid w:val="18E65745"/>
    <w:rsid w:val="19197809"/>
    <w:rsid w:val="192D6ACC"/>
    <w:rsid w:val="19475149"/>
    <w:rsid w:val="1A1E40F3"/>
    <w:rsid w:val="1AF847D0"/>
    <w:rsid w:val="1C112A19"/>
    <w:rsid w:val="1C136BB6"/>
    <w:rsid w:val="1C4B5EA8"/>
    <w:rsid w:val="1C6D420D"/>
    <w:rsid w:val="1C990D5F"/>
    <w:rsid w:val="1D854405"/>
    <w:rsid w:val="1DB42418"/>
    <w:rsid w:val="1E1554ED"/>
    <w:rsid w:val="1E66223E"/>
    <w:rsid w:val="1E9B39D7"/>
    <w:rsid w:val="1EE53BAE"/>
    <w:rsid w:val="1F5C123B"/>
    <w:rsid w:val="1F720A5F"/>
    <w:rsid w:val="1F8B27BE"/>
    <w:rsid w:val="1FA31BDA"/>
    <w:rsid w:val="1FA4448B"/>
    <w:rsid w:val="2022793B"/>
    <w:rsid w:val="207B6E01"/>
    <w:rsid w:val="211B1C44"/>
    <w:rsid w:val="21905B3D"/>
    <w:rsid w:val="21AB2FC8"/>
    <w:rsid w:val="21F200C1"/>
    <w:rsid w:val="22284619"/>
    <w:rsid w:val="224A075F"/>
    <w:rsid w:val="22E66E8E"/>
    <w:rsid w:val="23816BA4"/>
    <w:rsid w:val="23B802A0"/>
    <w:rsid w:val="23FF32CA"/>
    <w:rsid w:val="25650EAD"/>
    <w:rsid w:val="259A75DB"/>
    <w:rsid w:val="25E4098B"/>
    <w:rsid w:val="26252182"/>
    <w:rsid w:val="265122FF"/>
    <w:rsid w:val="265E174C"/>
    <w:rsid w:val="2686038F"/>
    <w:rsid w:val="26EF5515"/>
    <w:rsid w:val="271C79A1"/>
    <w:rsid w:val="2725381D"/>
    <w:rsid w:val="273D1EC7"/>
    <w:rsid w:val="274F505D"/>
    <w:rsid w:val="28C64B8B"/>
    <w:rsid w:val="28C72B2B"/>
    <w:rsid w:val="29D8382E"/>
    <w:rsid w:val="29E75E0C"/>
    <w:rsid w:val="29F23E8A"/>
    <w:rsid w:val="2A241E9E"/>
    <w:rsid w:val="2A3C3E91"/>
    <w:rsid w:val="2A566AD6"/>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B3C635C"/>
    <w:rsid w:val="3CCB04A6"/>
    <w:rsid w:val="3CD37326"/>
    <w:rsid w:val="3DA16242"/>
    <w:rsid w:val="3E7850FA"/>
    <w:rsid w:val="3EED354E"/>
    <w:rsid w:val="3F1410DB"/>
    <w:rsid w:val="3F173AB4"/>
    <w:rsid w:val="3F1B5AF7"/>
    <w:rsid w:val="3F7A539C"/>
    <w:rsid w:val="3FB5783A"/>
    <w:rsid w:val="402406BD"/>
    <w:rsid w:val="408338D7"/>
    <w:rsid w:val="41510996"/>
    <w:rsid w:val="42147451"/>
    <w:rsid w:val="42664FBD"/>
    <w:rsid w:val="43727992"/>
    <w:rsid w:val="43881670"/>
    <w:rsid w:val="43E82525"/>
    <w:rsid w:val="44373BCE"/>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986B3F"/>
    <w:rsid w:val="48C93BB0"/>
    <w:rsid w:val="48CE1A9E"/>
    <w:rsid w:val="494476DB"/>
    <w:rsid w:val="49B66251"/>
    <w:rsid w:val="4A125037"/>
    <w:rsid w:val="4AB455FC"/>
    <w:rsid w:val="4B4C6831"/>
    <w:rsid w:val="4BA63BCF"/>
    <w:rsid w:val="4BB93099"/>
    <w:rsid w:val="4C4C39B0"/>
    <w:rsid w:val="4CA21C4A"/>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DD0286D"/>
    <w:rsid w:val="5EEA0F2A"/>
    <w:rsid w:val="5F9D1CA2"/>
    <w:rsid w:val="5FD300DB"/>
    <w:rsid w:val="5FE25B93"/>
    <w:rsid w:val="602A3ED1"/>
    <w:rsid w:val="603F3AE9"/>
    <w:rsid w:val="605A527E"/>
    <w:rsid w:val="607C6FFB"/>
    <w:rsid w:val="608C59E7"/>
    <w:rsid w:val="61051B53"/>
    <w:rsid w:val="61095D5D"/>
    <w:rsid w:val="61284751"/>
    <w:rsid w:val="61425A64"/>
    <w:rsid w:val="61EB473F"/>
    <w:rsid w:val="62257FFA"/>
    <w:rsid w:val="629F458E"/>
    <w:rsid w:val="63637DFA"/>
    <w:rsid w:val="63C45248"/>
    <w:rsid w:val="63E47698"/>
    <w:rsid w:val="63EE6769"/>
    <w:rsid w:val="64F222D0"/>
    <w:rsid w:val="64FA293B"/>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8A305E"/>
    <w:rsid w:val="6DAC05BE"/>
    <w:rsid w:val="6E2337BB"/>
    <w:rsid w:val="6E526A5F"/>
    <w:rsid w:val="6E531FEA"/>
    <w:rsid w:val="6E802F39"/>
    <w:rsid w:val="6F5F3A74"/>
    <w:rsid w:val="6F8373FF"/>
    <w:rsid w:val="6FDE7145"/>
    <w:rsid w:val="701268B7"/>
    <w:rsid w:val="7025059A"/>
    <w:rsid w:val="70471459"/>
    <w:rsid w:val="708446DD"/>
    <w:rsid w:val="713E6246"/>
    <w:rsid w:val="71C6395B"/>
    <w:rsid w:val="71FF4E08"/>
    <w:rsid w:val="725809D6"/>
    <w:rsid w:val="7274040D"/>
    <w:rsid w:val="72EE22E1"/>
    <w:rsid w:val="73362BEB"/>
    <w:rsid w:val="73840989"/>
    <w:rsid w:val="73875405"/>
    <w:rsid w:val="73B74532"/>
    <w:rsid w:val="74425F26"/>
    <w:rsid w:val="747740F4"/>
    <w:rsid w:val="74CC7CBB"/>
    <w:rsid w:val="75401980"/>
    <w:rsid w:val="75847F67"/>
    <w:rsid w:val="75F06371"/>
    <w:rsid w:val="766308F1"/>
    <w:rsid w:val="7682140E"/>
    <w:rsid w:val="76D62696"/>
    <w:rsid w:val="774E2667"/>
    <w:rsid w:val="77910BE3"/>
    <w:rsid w:val="78270463"/>
    <w:rsid w:val="783F0EE9"/>
    <w:rsid w:val="787B059F"/>
    <w:rsid w:val="78EA3B59"/>
    <w:rsid w:val="79492020"/>
    <w:rsid w:val="79A47B9E"/>
    <w:rsid w:val="7A356A48"/>
    <w:rsid w:val="7B2726C7"/>
    <w:rsid w:val="7B360113"/>
    <w:rsid w:val="7C016BE2"/>
    <w:rsid w:val="7C727ADF"/>
    <w:rsid w:val="7C8660BD"/>
    <w:rsid w:val="7C8D68FB"/>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next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714459de-8c98-488e-ba80-ff9d570bb178</errorID>
      <errorWord>站站</errorWord>
      <group>L1_Word</group>
      <groupName>字词问题</groupName>
      <ability>L2_Typo</ability>
      <abilityName>字词错误</abilityName>
      <candidateList>
        <item>站</item>
      </candidateList>
      <explain/>
      <paraID>5997ACA2</paraID>
      <start>7</start>
      <end>9</end>
      <status>unmodified</status>
      <modifiedWord/>
      <trackRevisions>false</trackRevisions>
    </reviewItem>
    <reviewItem>
      <errorID>8fbb8004-f0ae-417e-a44d-a8c00ddfbea6</errorID>
      <errorWord>站站</errorWord>
      <group>L1_Word</group>
      <groupName>字词问题</groupName>
      <ability>L2_Typo</ability>
      <abilityName>字词错误</abilityName>
      <candidateList>
        <item>站</item>
      </candidateList>
      <explain/>
      <paraID>6153588B</paraID>
      <start>7</start>
      <end>9</end>
      <status>unmodified</status>
      <modifiedWord/>
      <trackRevisions>false</trackRevisions>
    </reviewItem>
    <reviewItem>
      <errorID>18ac1306-58ab-4ec8-a304-ff94c547a946</errorID>
      <errorWord>站站</errorWord>
      <group>L1_Word</group>
      <groupName>字词问题</groupName>
      <ability>L2_Typo</ability>
      <abilityName>字词错误</abilityName>
      <candidateList>
        <item>站</item>
      </candidateList>
      <explain/>
      <paraID>551101FD</paraID>
      <start>12</start>
      <end>14</end>
      <status>unmodified</status>
      <modifiedWord/>
      <trackRevisions>false</trackRevisions>
    </reviewItem>
    <reviewItem>
      <errorID>1807b989-2800-4447-bc88-9a9671a03803</errorID>
      <errorWord>站站</errorWord>
      <group>L1_Word</group>
      <groupName>字词问题</groupName>
      <ability>L2_Typo</ability>
      <abilityName>字词错误</abilityName>
      <candidateList>
        <item>站</item>
      </candidateList>
      <explain/>
      <paraID>45CFA020</paraID>
      <start>12</start>
      <end>14</end>
      <status>unmodified</status>
      <modifiedWord/>
      <trackRevisions>false</trackRevisions>
    </reviewItem>
    <reviewItem>
      <errorID>369f24da-6245-4f44-be95-409f75a6c629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42BFF7A7</paraID>
      <start>0</start>
      <end>2</end>
      <status>unmodified</status>
      <modifiedWord/>
      <trackRevisions>false</trackRevisions>
    </reviewItem>
    <reviewItem>
      <errorID>70ac3d87-b826-4244-a67f-2853bf36f903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27A9C381</paraID>
      <start>0</start>
      <end>2</end>
      <status>unmodified</status>
      <modifiedWord/>
      <trackRevisions>false</trackRevisions>
    </reviewItem>
    <reviewItem>
      <errorID>ec405267-0410-4f8a-9d81-3682f6d25b1b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78DDBB26</paraID>
      <start>0</start>
      <end>2</end>
      <status>unmodified</status>
      <modifiedWord/>
      <trackRevisions>false</trackRevisions>
    </reviewItem>
    <reviewItem>
      <errorID>571f1fdd-5ac5-4e2f-815b-62657b195866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5E1653DD</paraID>
      <start>0</start>
      <end>2</end>
      <status>unmodified</status>
      <modifiedWord/>
      <trackRevisions>false</trackRevisions>
    </reviewItem>
    <reviewItem>
      <errorID>bed94ffb-78a0-4d1e-9aeb-b14f85757509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11B42555</paraID>
      <start>0</start>
      <end>2</end>
      <status>unmodified</status>
      <modifiedWord/>
      <trackRevisions>false</trackRevisions>
    </reviewItem>
    <reviewItem>
      <errorID>a320dcc6-6402-4565-b6ef-caeefbf656e3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68E70389</paraID>
      <start>0</start>
      <end>2</end>
      <status>unmodified</status>
      <modifiedWord/>
      <trackRevisions>false</trackRevisions>
    </reviewItem>
    <reviewItem>
      <errorID>c9bf4841-1f86-4b97-90ea-d1f04adcb62b</errorID>
      <errorWord>。</errorWord>
      <group>L1_Format</group>
      <groupName>格式问题</groupName>
      <ability>L2_HalfPunc</ability>
      <abilityName>全半角检查</abilityName>
      <candidateList>
        <item>.</item>
      </candidateList>
      <explain>文本全半角错误。</explain>
      <paraID>2DC12A3E</paraID>
      <start>248</start>
      <end>249</end>
      <status>unmodified</status>
      <modifiedWord/>
      <trackRevisions>false</trackRevisions>
    </reviewItem>
    <reviewItem>
      <errorID>652c6dc6-ede5-4f50-8ccc-07d11701488c</errorID>
      <errorWord>(</errorWord>
      <group>L1_Format</group>
      <groupName>格式问题</groupName>
      <ability>L2_HalfPunc</ability>
      <abilityName>全半角检查</abilityName>
      <candidateList>
        <item>（</item>
      </candidateList>
      <explain>文本全半角错误。</explain>
      <paraID>16147551</paraID>
      <start>11</start>
      <end>12</end>
      <status>unmodified</status>
      <modifiedWord/>
      <trackRevisions>false</trackRevisions>
    </reviewItem>
    <reviewItem>
      <errorID>b4d7e94e-6a6f-4f85-8f14-f14785c42354</errorID>
      <errorWord>)</errorWord>
      <group>L1_Format</group>
      <groupName>格式问题</groupName>
      <ability>L2_HalfPunc</ability>
      <abilityName>全半角检查</abilityName>
      <candidateList>
        <item>）</item>
      </candidateList>
      <explain>文本全半角错误。</explain>
      <paraID>16147551</paraID>
      <start>14</start>
      <end>15</end>
      <status>unmodified</status>
      <modifiedWord/>
      <trackRevisions>false</trackRevisions>
    </reviewItem>
    <reviewItem>
      <errorID>5515954c-0f21-4592-b606-2c43a03adddf</errorID>
      <errorWord>站站</errorWord>
      <group>L1_Word</group>
      <groupName>字词问题</groupName>
      <ability>L2_Typo</ability>
      <abilityName>字词错误</abilityName>
      <candidateList>
        <item>站</item>
      </candidateList>
      <explain/>
      <paraID>3237CBC8</paraID>
      <start>12</start>
      <end>14</end>
      <status>unmodified</status>
      <modifiedWord/>
      <trackRevisions>false</trackRevisions>
    </reviewItem>
    <reviewItem>
      <errorID>b8eccae0-d47c-4505-af8b-0ad840c666ad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125E3E39</paraID>
      <start>0</start>
      <end>2</end>
      <status>unmodified</status>
      <modifiedWord/>
      <trackRevisions>false</trackRevisions>
    </reviewItem>
    <reviewItem>
      <errorID>cfde7e2a-9832-4c81-8620-330cd4a94c94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5C4636FF</paraID>
      <start>0</start>
      <end>2</end>
      <status>unmodified</status>
      <modifiedWord/>
      <trackRevisions>false</trackRevisions>
    </reviewItem>
    <reviewItem>
      <errorID>366dbcbf-b1b1-4a7e-b90f-5165663eefb0</errorID>
      <errorWord>超过规定时间一半以上</errorWord>
      <group>L1_Grammar</group>
      <groupName>语法问题</groupName>
      <ability>L2_Grammar</ability>
      <abilityName>语法错误</abilityName>
      <candidateList>
        <item>超过规定时间一半</item>
      </candidateList>
      <explain/>
      <paraID>5C4636FF</paraID>
      <start>76</start>
      <end>86</end>
      <status>unmodified</status>
      <modifiedWord/>
      <trackRevisions>false</trackRevisions>
    </reviewItem>
    <reviewItem>
      <errorID>6a64ac7d-cb76-40c6-9122-fc7df9ac1dc6</errorID>
      <errorWord>(</errorWord>
      <group>L1_Format</group>
      <groupName>格式问题</groupName>
      <ability>L2_HalfPunc</ability>
      <abilityName>全半角检查</abilityName>
      <candidateList>
        <item>（</item>
      </candidateList>
      <explain>文本全半角错误。</explain>
      <paraID>59739CC9</paraID>
      <start>4</start>
      <end>5</end>
      <status>unmodified</status>
      <modifiedWord/>
      <trackRevisions>false</trackRevisions>
    </reviewItem>
    <reviewItem>
      <errorID>df13fd4a-3cd0-4bc0-bcc1-79f40a3d62b9</errorID>
      <errorWord>)</errorWord>
      <group>L1_Format</group>
      <groupName>格式问题</groupName>
      <ability>L2_HalfPunc</ability>
      <abilityName>全半角检查</abilityName>
      <candidateList>
        <item>）</item>
      </candidateList>
      <explain>文本全半角错误。</explain>
      <paraID>59739CC9</paraID>
      <start>17</start>
      <end>18</end>
      <status>unmodified</status>
      <modifiedWord/>
      <trackRevisions>false</trackRevisions>
    </reviewItem>
    <reviewItem>
      <errorID>8904b5ba-0c48-45a2-8751-8eb5022f1039</errorID>
      <errorWord>位</errorWord>
      <group>L1_Word</group>
      <groupName>字词问题</groupName>
      <ability>L2_Typo</ability>
      <abilityName>字词错误</abilityName>
      <candidateList>
        <item>位公</item>
      </candidateList>
      <explain/>
      <paraID>6AD718D2</paraID>
      <start>39</start>
      <end>40</end>
      <status>unmodified</status>
      <modifiedWord/>
      <trackRevisions>false</trackRevisions>
    </reviewItem>
    <reviewItem>
      <errorID>7d07bb2a-6ea0-4d8b-83f0-cd685cb54c50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7ED64295</paraID>
      <start>0</start>
      <end>2</end>
      <status>unmodified</status>
      <modifiedWord/>
      <trackRevisions>false</trackRevisions>
    </reviewItem>
    <reviewItem>
      <errorID>80000729-f23e-454b-9a8f-7605b1ce5cf7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6D70A519</paraID>
      <start>0</start>
      <end>2</end>
      <status>unmodified</status>
      <modifiedWord/>
      <trackRevisions>false</trackRevisions>
    </reviewItem>
    <reviewItem>
      <errorID>85ac1cf5-7bd3-4ca7-a55c-570ec7d3d822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1470349C</paraID>
      <start>0</start>
      <end>2</end>
      <status>unmodified</status>
      <modifiedWord/>
      <trackRevisions>false</trackRevisions>
    </reviewItem>
    <reviewItem>
      <errorID>d46dfa32-aefc-446d-a990-bf02363c37b8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549DC940</paraID>
      <start>0</start>
      <end>2</end>
      <status>unmodified</status>
      <modifiedWord/>
      <trackRevisions>false</trackRevisions>
    </reviewItem>
    <reviewItem>
      <errorID>e90a8864-7096-48ea-a1a1-eb4c1a13da88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789F12E3</paraID>
      <start>0</start>
      <end>2</end>
      <status>unmodified</status>
      <modifiedWord/>
      <trackRevisions>false</trackRevisions>
    </reviewItem>
    <reviewItem>
      <errorID>6c1e5d81-1069-468f-9c4f-57b265f5be6c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54EA4690</paraID>
      <start>0</start>
      <end>2</end>
      <status>unmodified</status>
      <modifiedWord/>
      <trackRevisions>false</trackRevisions>
    </reviewItem>
    <reviewItem>
      <errorID>e0d73c37-fbe6-46ce-8e90-2af3d09e0730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4A11B6B2</paraID>
      <start>0</start>
      <end>2</end>
      <status>unmodified</status>
      <modifiedWord/>
      <trackRevisions>false</trackRevisions>
    </reviewItem>
    <reviewItem>
      <errorID>8e7645f8-5fb2-42dc-b306-349437c23825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20A28A68</paraID>
      <start>0</start>
      <end>2</end>
      <status>unmodified</status>
      <modifiedWord/>
      <trackRevisions>false</trackRevisions>
    </reviewItem>
    <reviewItem>
      <errorID>3ccfb2b2-4e33-4c8d-b03c-0b28719b7f46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5152586F</paraID>
      <start>0</start>
      <end>2</end>
      <status>unmodified</status>
      <modifiedWord/>
      <trackRevisions>false</trackRevisions>
    </reviewItem>
    <reviewItem>
      <errorID>475c47fe-6b09-417a-9e08-c60962ddf94e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E820394</paraID>
      <start>0</start>
      <end>2</end>
      <status>unmodified</status>
      <modifiedWord/>
      <trackRevisions>false</trackRevisions>
    </reviewItem>
    <reviewItem>
      <errorID>dfb22e1e-8be9-45d7-b64f-1b6c8e9b3450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3036DB2F</paraID>
      <start>0</start>
      <end>2</end>
      <status>unmodified</status>
      <modifiedWord/>
      <trackRevisions>false</trackRevisions>
    </reviewItem>
    <reviewItem>
      <errorID>2c7af2f0-06e6-428e-8ab9-ff8c6b6a6de4</errorID>
      <errorWord>站站</errorWord>
      <group>L1_Word</group>
      <groupName>字词问题</groupName>
      <ability>L2_Typo</ability>
      <abilityName>字词错误</abilityName>
      <candidateList>
        <item>站</item>
      </candidateList>
      <explain/>
      <paraID>23F98024</paraID>
      <start>15</start>
      <end>17</end>
      <status>unmodified</status>
      <modifiedWord/>
      <trackRevisions>false</trackRevisions>
    </reviewItem>
    <reviewItem>
      <errorID>2a6fcfa2-c7fe-44ac-897a-5687e2267913</errorID>
      <errorWord>(</errorWord>
      <group>L1_Format</group>
      <groupName>格式问题</groupName>
      <ability>L2_HalfPunc</ability>
      <abilityName>全半角检查</abilityName>
      <candidateList>
        <item>（</item>
      </candidateList>
      <explain>文本全半角错误。</explain>
      <paraID>499ED5AC</paraID>
      <start>22</start>
      <end>23</end>
      <status>unmodified</status>
      <modifiedWord/>
      <trackRevisions>false</trackRevisions>
    </reviewItem>
    <reviewItem>
      <errorID>7c0fee87-df42-4dc6-8c40-ba9d9775ed85</errorID>
      <errorWord>)</errorWord>
      <group>L1_Format</group>
      <groupName>格式问题</groupName>
      <ability>L2_HalfPunc</ability>
      <abilityName>全半角检查</abilityName>
      <candidateList>
        <item>）</item>
      </candidateList>
      <explain>文本全半角错误。</explain>
      <paraID>499ED5AC</paraID>
      <start>45</start>
      <end>46</end>
      <status>unmodified</status>
      <modifiedWord/>
      <trackRevisions>false</trackRevisions>
    </reviewItem>
    <reviewItem>
      <errorID>6d2f9f83-2d24-46e0-8887-066ae3e633fc</errorID>
      <errorWord>退休工资</errorWord>
      <group>L1_Word</group>
      <groupName>字词问题</groupName>
      <ability>L2_Typo</ability>
      <abilityName>字词错误</abilityName>
      <candidateList>
        <item>退休金</item>
      </candidateList>
      <explain/>
      <paraID> AA33432</paraID>
      <start>172</start>
      <end>176</end>
      <status>unmodified</status>
      <modifiedWord/>
      <trackRevisions>false</trackRevisions>
    </reviewItem>
    <reviewItem>
      <errorID>34fa066e-27eb-4aa0-812c-62ee46d535eb</errorID>
      <errorWord>（</errorWord>
      <group>L1_Punc</group>
      <groupName>标点问题</groupName>
      <ability>L2_Punc</ability>
      <abilityName>标点符号检查</abilityName>
      <candidateList/>
      <explain>同一形式括号套用。</explain>
      <paraID> AA33432</paraID>
      <start>215</start>
      <end>216</end>
      <status>unmodified</status>
      <modifiedWord/>
      <trackRevisions>false</trackRevisions>
    </reviewItem>
    <reviewItem>
      <errorID>e609b489-84a8-4e57-b12d-90e2b17f92b9</errorID>
      <errorWord>）</errorWord>
      <group>L1_Punc</group>
      <groupName>标点问题</groupName>
      <ability>L2_Punc</ability>
      <abilityName>标点符号检查</abilityName>
      <candidateList/>
      <explain>同一形式括号套用。</explain>
      <paraID> AA33432</paraID>
      <start>219</start>
      <end>220</end>
      <status>unmodified</status>
      <modifiedWord/>
      <trackRevisions>false</trackRevisions>
    </reviewItem>
    <reviewItem>
      <errorID>70bf51ba-eadc-4b7f-bb7e-5b24ec3a05ed</errorID>
      <errorWord>操作的</errorWord>
      <group>L1_Word</group>
      <groupName>字词问题</groupName>
      <ability>L2_Typo</ability>
      <abilityName>字词错误</abilityName>
      <candidateList>
        <item>操作</item>
      </candidateList>
      <explain>〈动〉按照一定的程序和技术要求进行活动或工作：～方法｜～规程。</explain>
      <paraID>42834304</paraID>
      <start>26</start>
      <end>29</end>
      <status>unmodified</status>
      <modifiedWord/>
      <trackRevisions>false</trackRevisions>
    </reviewItem>
    <reviewItem>
      <errorID>c22cca4c-3a1b-4588-ad2d-1a882f9c6c9c</errorID>
      <errorWord>,</errorWord>
      <group>L1_Format</group>
      <groupName>格式问题</groupName>
      <ability>L2_HalfPunc</ability>
      <abilityName>全半角检查</abilityName>
      <candidateList>
        <item>，</item>
      </candidateList>
      <explain>文本全半角错误。</explain>
      <paraID>28A205A5</paraID>
      <start>42</start>
      <end>43</end>
      <status>unmodified</status>
      <modifiedWord/>
      <trackRevisions>false</trackRevisions>
    </reviewItem>
    <reviewItem>
      <errorID>77ac8251-4f35-4ea9-907e-c1342b902527</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6948FF47</paraID>
      <start>0</start>
      <end>3</end>
      <status>unmodified</status>
      <modifiedWord/>
      <trackRevisions>false</trackRevisions>
    </reviewItem>
    <reviewItem>
      <errorID>5f921b6f-aaf4-4242-b63d-1e29dda4f2c7</errorID>
      <errorWord>做出</errorWord>
      <group>L1_Word</group>
      <groupName>字词问题</groupName>
      <ability>L2_Typo</ability>
      <abilityName>字词错误</abilityName>
      <candidateList>
        <item>作出</item>
      </candidateList>
      <explain/>
      <paraID>2A215DB6</paraID>
      <start>62</start>
      <end>64</end>
      <status>unmodified</status>
      <modifiedWord/>
      <trackRevisions>false</trackRevisions>
    </reviewItem>
    <reviewItem>
      <errorID>4651e928-bb3b-443b-8dbd-d4b72c830c19</errorID>
      <errorWord>&gt;</errorWord>
      <group>L1_Format</group>
      <groupName>格式问题</groupName>
      <ability>L2_HalfPunc</ability>
      <abilityName>全半角检查</abilityName>
      <candidateList>
        <item>〉</item>
      </candidateList>
      <explain>文本全半角错误。</explain>
      <paraID>2A215DB6</paraID>
      <start>129</start>
      <end>130</end>
      <status>unmodified</status>
      <modifiedWord/>
      <trackRevisions>false</trackRevisions>
    </reviewItem>
    <reviewItem>
      <errorID>b0e60539-4b30-4ab8-949a-3f03b99a681e</errorID>
      <errorWord>&gt;</errorWord>
      <group>L1_Format</group>
      <groupName>格式问题</groupName>
      <ability>L2_HalfPunc</ability>
      <abilityName>全半角检查</abilityName>
      <candidateList>
        <item>〉</item>
      </candidateList>
      <explain>文本全半角错误。</explain>
      <paraID>2A215DB6</paraID>
      <start>134</start>
      <end>135</end>
      <status>unmodified</status>
      <modifiedWord/>
      <trackRevisions>false</trackRevisions>
    </reviewItem>
    <reviewItem>
      <errorID>fc45dcab-cd90-4af1-ac36-5b7dd3409755</errorID>
      <errorWord>(</errorWord>
      <group>L1_Format</group>
      <groupName>格式问题</groupName>
      <ability>L2_HalfPunc</ability>
      <abilityName>全半角检查</abilityName>
      <candidateList>
        <item>（</item>
      </candidateList>
      <explain>文本全半角错误。</explain>
      <paraID>2A215DB6</paraID>
      <start>146</start>
      <end>147</end>
      <status>unmodified</status>
      <modifiedWord/>
      <trackRevisions>false</trackRevisions>
    </reviewItem>
    <reviewItem>
      <errorID>d2dc89ff-f927-46f2-92e4-d4187607eb23</errorID>
      <errorWord>)</errorWord>
      <group>L1_Format</group>
      <groupName>格式问题</groupName>
      <ability>L2_HalfPunc</ability>
      <abilityName>全半角检查</abilityName>
      <candidateList>
        <item>）</item>
      </candidateList>
      <explain>文本全半角错误。</explain>
      <paraID>2A215DB6</paraID>
      <start>149</start>
      <end>150</end>
      <status>unmodified</status>
      <modifiedWord/>
      <trackRevisions>false</trackRevisions>
    </reviewItem>
    <reviewItem>
      <errorID>5a023548-408a-4fbe-a3d6-b4d046878195</errorID>
      <errorWord>其它</errorWord>
      <group>L1_Word</group>
      <groupName>字词问题</groupName>
      <ability>L2_Alias</ability>
      <abilityName>也作/曾用词</abilityName>
      <candidateList>
        <item>其他</item>
      </candidateList>
      <explain>词汇[其它]为不规范表述或旧称，其规范书面表述为[其他]。</explain>
      <paraID>196EDBAE</paraID>
      <start>23</start>
      <end>25</end>
      <status>unmodified</status>
      <modifiedWord/>
      <trackRevisions>false</trackRevisions>
    </reviewItem>
    <reviewItem>
      <errorID>87acd7cf-8b5f-42ab-8106-db045e3c8bd1</errorID>
      <errorWord>提出质疑</errorWord>
      <group>L1_Grammar</group>
      <groupName>语法问题</groupName>
      <ability>L2_Grammar</ability>
      <abilityName>语法错误</abilityName>
      <candidateList>
        <item>质疑</item>
      </candidateList>
      <explain>〈动〉提出疑问：～问难。</explain>
      <paraID>6DE5331A</paraID>
      <start>15</start>
      <end>19</end>
      <status>unmodified</status>
      <modifiedWord/>
      <trackRevisions>false</trackRevisions>
    </reviewItem>
    <reviewItem>
      <errorID>05ff1fb1-390e-441d-88c9-f6c729d790f2</errorID>
      <errorWord>,</errorWord>
      <group>L1_Format</group>
      <groupName>格式问题</groupName>
      <ability>L2_HalfPunc</ability>
      <abilityName>全半角检查</abilityName>
      <candidateList>
        <item>，</item>
      </candidateList>
      <explain>文本全半角错误。</explain>
      <paraID>2A2F6083</paraID>
      <start>22</start>
      <end>23</end>
      <status>unmodified</status>
      <modifiedWord/>
      <trackRevisions>false</trackRevisions>
    </reviewItem>
    <reviewItem>
      <errorID>9974e726-efba-429c-9776-6b09ab0d7641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3E17D152</paraID>
      <start>0</start>
      <end>3</end>
      <status>unmodified</status>
      <modifiedWord/>
      <trackRevisions>false</trackRevisions>
    </reviewItem>
    <reviewItem>
      <errorID>15fabec3-9f52-43f8-b6d8-55fb1cff4502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556D50B6</paraID>
      <start>0</start>
      <end>3</end>
      <status>unmodified</status>
      <modifiedWord/>
      <trackRevisions>false</trackRevisions>
    </reviewItem>
    <reviewItem>
      <errorID>2bb6b02b-9265-42ab-9372-8ad66446d30e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750F8A2C</paraID>
      <start>0</start>
      <end>3</end>
      <status>unmodified</status>
      <modifiedWord/>
      <trackRevisions>false</trackRevisions>
    </reviewItem>
    <reviewItem>
      <errorID>67f005b3-84d3-4f3b-a2d4-648f3c0233da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2A4A144</paraID>
      <start>0</start>
      <end>3</end>
      <status>unmodified</status>
      <modifiedWord/>
      <trackRevisions>false</trackRevisions>
    </reviewItem>
    <reviewItem>
      <errorID>9522bfa5-1a3b-4a65-a0f9-e8d82cab3e5d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4C565AB0</paraID>
      <start>0</start>
      <end>3</end>
      <status>unmodified</status>
      <modifiedWord/>
      <trackRevisions>false</trackRevisions>
    </reviewItem>
    <reviewItem>
      <errorID>016169a7-a824-462f-8806-cee6483cb4f4</errorID>
      <errorWord>/。</errorWord>
      <group>L1_Punc</group>
      <groupName>标点问题</groupName>
      <ability>L2_Punc</ability>
      <abilityName>标点符号检查</abilityName>
      <candidateList>
        <item>/</item>
      </candidateList>
      <explain/>
      <paraID>38D0BFDE</paraID>
      <start>4</start>
      <end>6</end>
      <status>unmodified</status>
      <modifiedWord/>
      <trackRevisions>false</trackRevisions>
    </reviewItem>
    <reviewItem>
      <errorID>e2b666a4-43eb-485a-8211-758eb43aae8b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4F26488C</paraID>
      <start>7</start>
      <end>11</end>
      <status>unmodified</status>
      <modifiedWord/>
      <trackRevisions>false</trackRevisions>
    </reviewItem>
    <reviewItem>
      <errorID>d79cbb9e-4ef0-4e2a-bf00-8a71a641678a</errorID>
      <errorWord>透漏</errorWord>
      <group>L1_Word</group>
      <groupName>字词问题</groupName>
      <ability>L2_Typo</ability>
      <abilityName>字词错误</abilityName>
      <candidateList>
        <item>透露</item>
      </candidateList>
      <explain>存在发音相同字词的误用。</explain>
      <paraID>6CB3C107</paraID>
      <start>32</start>
      <end>34</end>
      <status>unmodified</status>
      <modifiedWord/>
      <trackRevisions>false</trackRevisions>
    </reviewItem>
    <reviewItem>
      <errorID>ebf4587a-e339-4a3a-9a0c-9ac473d37247</errorID>
      <errorWord>透漏</errorWord>
      <group>L1_Word</group>
      <groupName>字词问题</groupName>
      <ability>L2_Typo</ability>
      <abilityName>字词错误</abilityName>
      <candidateList>
        <item>透露</item>
      </candidateList>
      <explain>存在发音相同字词的误用。</explain>
      <paraID>27E68A89</paraID>
      <start>37</start>
      <end>39</end>
      <status>unmodified</status>
      <modifiedWord/>
      <trackRevisions>false</trackRevisions>
    </reviewItem>
    <reviewItem>
      <errorID>5adf3c7c-3823-44fa-85e1-0be64f7df3c6</errorID>
      <errorWord>法律、法规</errorWord>
      <group>L1_Word</group>
      <groupName>字词问题</groupName>
      <ability>L2_Typo</ability>
      <abilityName>字词错误</abilityName>
      <candidateList>
        <item>法律法规</item>
      </candidateList>
      <explain/>
      <paraID> 294DB2C</paraID>
      <start>26</start>
      <end>30</end>
      <status>modified</status>
      <modifiedWord>法律法规</modifiedWord>
      <trackRevisions>false</trackRevisions>
    </reviewItem>
    <reviewItem>
      <errorID>ea60fdbc-b1c1-4b26-b2d1-0aa72e6cca1b</errorID>
      <errorWord>提出质疑</errorWord>
      <group>L1_Grammar</group>
      <groupName>语法问题</groupName>
      <ability>L2_Grammar</ability>
      <abilityName>语法错误</abilityName>
      <candidateList>
        <item>质疑</item>
      </candidateList>
      <explain>〈动〉提出疑问：～问难。</explain>
      <paraID>4AC960A2</paraID>
      <start>89</start>
      <end>91</end>
      <status>modified</status>
      <modifiedWord>质疑</modifiedWord>
      <trackRevisions>false</trackRevisions>
    </reviewItem>
    <reviewItem>
      <errorID>c6633df2-fd8f-4aee-b05c-cb4e880bd2e8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403526C3</paraID>
      <start>0</start>
      <end>2</end>
      <status>unmodified</status>
      <modifiedWord/>
      <trackRevisions>false</trackRevisions>
    </reviewItem>
    <reviewItem>
      <errorID>4f2bcdc6-7689-4302-9066-530ce47d2db6</errorID>
      <errorWord>其它</errorWord>
      <group>L1_Word</group>
      <groupName>字词问题</groupName>
      <ability>L2_Alias</ability>
      <abilityName>也作/曾用词</abilityName>
      <candidateList>
        <item>其他</item>
      </candidateList>
      <explain>词汇[其它]为不规范表述或旧称，其规范书面表述为[其他]。</explain>
      <paraID> 684D5D4</paraID>
      <start>77</start>
      <end>79</end>
      <status>unmodified</status>
      <modifiedWord/>
      <trackRevisions>false</trackRevisions>
    </reviewItem>
    <reviewItem>
      <errorID>7137b8b6-c015-4bca-b61d-ce28c3689d89</errorID>
      <errorWord>:</errorWord>
      <group>L1_Format</group>
      <groupName>格式问题</groupName>
      <ability>L2_HalfPunc</ability>
      <abilityName>全半角检查</abilityName>
      <candidateList>
        <item>：</item>
      </candidateList>
      <explain>文本全半角错误。</explain>
      <paraID>60FE3D0D</paraID>
      <start>7</start>
      <end>8</end>
      <status>unmodified</status>
      <modifiedWord/>
      <trackRevisions>false</trackRevisions>
    </reviewItem>
    <reviewItem>
      <errorID>184dc513-1acc-4882-b1ed-91682660f8a2</errorID>
      <errorWord>(</errorWord>
      <group>L1_Format</group>
      <groupName>格式问题</groupName>
      <ability>L2_HalfPunc</ability>
      <abilityName>全半角检查</abilityName>
      <candidateList>
        <item>（</item>
      </candidateList>
      <explain>文本全半角错误。</explain>
      <paraID>79A38230</paraID>
      <start>20</start>
      <end>21</end>
      <status>unmodified</status>
      <modifiedWord/>
      <trackRevisions>false</trackRevisions>
    </reviewItem>
    <reviewItem>
      <errorID>4da4a4e6-9166-43a1-8b45-c0916c5a5a59</errorID>
      <errorWord>)</errorWord>
      <group>L1_Format</group>
      <groupName>格式问题</groupName>
      <ability>L2_HalfPunc</ability>
      <abilityName>全半角检查</abilityName>
      <candidateList>
        <item>）</item>
      </candidateList>
      <explain>文本全半角错误。</explain>
      <paraID>79A38230</paraID>
      <start>43</start>
      <end>44</end>
      <status>unmodified</status>
      <modifiedWord/>
      <trackRevisions>false</trackRevisions>
    </reviewItem>
    <reviewItem>
      <errorID>d2b9756f-284d-4d6b-842c-f1404f86c952</errorID>
      <errorWord>退休工资</errorWord>
      <group>L1_Word</group>
      <groupName>字词问题</groupName>
      <ability>L2_Typo</ability>
      <abilityName>字词错误</abilityName>
      <candidateList>
        <item>退休金</item>
      </candidateList>
      <explain/>
      <paraID>2A2A922E</paraID>
      <start>172</start>
      <end>176</end>
      <status>unmodified</status>
      <modifiedWord/>
      <trackRevisions>false</trackRevisions>
    </reviewItem>
    <reviewItem>
      <errorID>f466a7cb-5854-4ebb-8af7-5d674011acef</errorID>
      <errorWord>（</errorWord>
      <group>L1_Punc</group>
      <groupName>标点问题</groupName>
      <ability>L2_Punc</ability>
      <abilityName>标点符号检查</abilityName>
      <candidateList/>
      <explain>同一形式括号套用。</explain>
      <paraID>2A2A922E</paraID>
      <start>215</start>
      <end>216</end>
      <status>unmodified</status>
      <modifiedWord/>
      <trackRevisions>false</trackRevisions>
    </reviewItem>
    <reviewItem>
      <errorID>eea79275-b3c3-4f12-95d7-bb8fadba3ed6</errorID>
      <errorWord>）</errorWord>
      <group>L1_Punc</group>
      <groupName>标点问题</groupName>
      <ability>L2_Punc</ability>
      <abilityName>标点符号检查</abilityName>
      <candidateList/>
      <explain>同一形式括号套用。</explain>
      <paraID>2A2A922E</paraID>
      <start>219</start>
      <end>220</end>
      <status>unmodified</status>
      <modifiedWord/>
      <trackRevisions>false</trackRevisions>
    </reviewItem>
    <reviewItem>
      <errorID>842d71e1-40df-432b-ad66-23fcd928ea47</errorID>
      <errorWord>涉及到</errorWord>
      <group>L1_Grammar</group>
      <groupName>语法问题</groupName>
      <ability>L2_Grammar</ability>
      <abilityName>语法错误</abilityName>
      <candidateList>
        <item>涉及</item>
      </candidateList>
      <explain>〈动〉牵涉到；关联到：案子～好几个人｜这个问题～面很广。</explain>
      <paraID>5DB09720</paraID>
      <start>18</start>
      <end>21</end>
      <status>unmodified</status>
      <modifiedWord/>
      <trackRevisions>false</trackRevisions>
    </reviewItem>
    <reviewItem>
      <errorID>eb1ea926-6bdc-49d3-b749-1c6cecf05b1d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52B4741C</paraID>
      <start>0</start>
      <end>2</end>
      <status>unmodified</status>
      <modifiedWord/>
      <trackRevisions>false</trackRevisions>
    </reviewItem>
    <reviewItem>
      <errorID>8f7048d5-450e-4cd0-af6e-63cb70be5a03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1570C2C0</paraID>
      <start>1</start>
      <end>4</end>
      <status>unmodified</status>
      <modifiedWord/>
      <trackRevisions>false</trackRevisions>
    </reviewItem>
    <reviewItem>
      <errorID>10e8530b-ee95-4cd2-9de6-5875e05ca757</errorID>
      <errorWord>&gt;</errorWord>
      <group>L1_Format</group>
      <groupName>格式问题</groupName>
      <ability>L2_HalfPunc</ability>
      <abilityName>全半角检查</abilityName>
      <candidateList>
        <item>〉</item>
      </candidateList>
      <explain>文本全半角错误。</explain>
      <paraID>267F1FA5</paraID>
      <start>22</start>
      <end>23</end>
      <status>unmodified</status>
      <modifiedWord/>
      <trackRevisions>false</trackRevisions>
    </reviewItem>
    <reviewItem>
      <errorID>ed9444a4-0cce-4d12-b237-c857fab19666</errorID>
      <errorWord>&gt;</errorWord>
      <group>L1_Format</group>
      <groupName>格式问题</groupName>
      <ability>L2_HalfPunc</ability>
      <abilityName>全半角检查</abilityName>
      <candidateList>
        <item>〉</item>
      </candidateList>
      <explain>文本全半角错误。</explain>
      <paraID>267F1FA5</paraID>
      <start>27</start>
      <end>28</end>
      <status>unmodified</status>
      <modifiedWord/>
      <trackRevisions>false</trackRevisions>
    </reviewItem>
    <reviewItem>
      <errorID>3468569d-9318-4fb1-8ad4-4fd0fa451f2c</errorID>
      <errorWord>(</errorWord>
      <group>L1_Format</group>
      <groupName>格式问题</groupName>
      <ability>L2_HalfPunc</ability>
      <abilityName>全半角检查</abilityName>
      <candidateList>
        <item>（</item>
      </candidateList>
      <explain>文本全半角错误。</explain>
      <paraID>267F1FA5</paraID>
      <start>39</start>
      <end>40</end>
      <status>unmodified</status>
      <modifiedWord/>
      <trackRevisions>false</trackRevisions>
    </reviewItem>
    <reviewItem>
      <errorID>7c283bab-4c6b-413e-8fb1-33fd6d53760b</errorID>
      <errorWord>)</errorWord>
      <group>L1_Format</group>
      <groupName>格式问题</groupName>
      <ability>L2_HalfPunc</ability>
      <abilityName>全半角检查</abilityName>
      <candidateList>
        <item>）</item>
      </candidateList>
      <explain>文本全半角错误。</explain>
      <paraID>267F1FA5</paraID>
      <start>42</start>
      <end>43</end>
      <status>unmodified</status>
      <modifiedWord/>
      <trackRevisions>false</trackRevisions>
    </reviewItem>
    <reviewItem>
      <errorID>db9f1ad1-cd85-4d3a-b7d5-41372b09112f</errorID>
      <errorWord>,</errorWord>
      <group>L1_Format</group>
      <groupName>格式问题</groupName>
      <ability>L2_HalfPunc</ability>
      <abilityName>全半角检查</abilityName>
      <candidateList>
        <item>，</item>
      </candidateList>
      <explain>文本全半角错误。</explain>
      <paraID>4DD03652</paraID>
      <start>25</start>
      <end>26</end>
      <status>unmodified</status>
      <modifiedWord/>
      <trackRevisions>false</trackRevisions>
    </reviewItem>
    <reviewItem>
      <errorID>cba1a76a-b126-4092-8a8a-ad4e055407e4</errorID>
      <errorWord>,</errorWord>
      <group>L1_Format</group>
      <groupName>格式问题</groupName>
      <ability>L2_HalfPunc</ability>
      <abilityName>全半角检查</abilityName>
      <candidateList>
        <item>，</item>
      </candidateList>
      <explain>文本全半角错误。</explain>
      <paraID>2DA2E225</paraID>
      <start>25</start>
      <end>26</end>
      <status>unmodified</status>
      <modifiedWord/>
      <trackRevisions>false</trackRevisions>
    </reviewItem>
    <reviewItem>
      <errorID>b4390570-53fc-4754-bac1-4a5dc25642e0</errorID>
      <errorWord>.</errorWord>
      <group>L1_Format</group>
      <groupName>格式问题</groupName>
      <ability>L2_HalfPunc</ability>
      <abilityName>全半角检查</abilityName>
      <candidateList>
        <item>。</item>
      </candidateList>
      <explain>文本全半角错误。</explain>
      <paraID>2DA2E225</paraID>
      <start>34</start>
      <end>35</end>
      <status>unmodified</status>
      <modifiedWord/>
      <trackRevisions>false</trackRevisions>
    </reviewItem>
    <reviewItem>
      <errorID>95abdbd8-673b-4f9c-84ee-2e72fd70c58f</errorID>
      <errorWord>,</errorWord>
      <group>L1_Format</group>
      <groupName>格式问题</groupName>
      <ability>L2_HalfPunc</ability>
      <abilityName>全半角检查</abilityName>
      <candidateList>
        <item>，</item>
      </candidateList>
      <explain>文本全半角错误。</explain>
      <paraID>62BE0682</paraID>
      <start>15</start>
      <end>16</end>
      <status>unmodified</status>
      <modifiedWord/>
      <trackRevisions>false</trackRevisions>
    </reviewItem>
    <reviewItem>
      <errorID>6b735006-40ad-458a-b47d-ff537e1fc429</errorID>
      <errorWord>,</errorWord>
      <group>L1_Format</group>
      <groupName>格式问题</groupName>
      <ability>L2_HalfPunc</ability>
      <abilityName>全半角检查</abilityName>
      <candidateList>
        <item>，</item>
      </candidateList>
      <explain>文本全半角错误。</explain>
      <paraID>74A3DC8C</paraID>
      <start>15</start>
      <end>16</end>
      <status>unmodified</status>
      <modifiedWord/>
      <trackRevisions>false</trackRevisions>
    </reviewItem>
    <reviewItem>
      <errorID>024130c5-c02b-4e2f-8225-ebb462390549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1B1D6993</paraID>
      <start>0</start>
      <end>3</end>
      <status>unmodified</status>
      <modifiedWord/>
      <trackRevisions>false</trackRevisions>
    </reviewItem>
    <reviewItem>
      <errorID>2cb72170-c903-47f6-9e56-b0e5ab155980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126D240C</paraID>
      <start>0</start>
      <end>3</end>
      <status>unmodified</status>
      <modifiedWord/>
      <trackRevisions>false</trackRevisions>
    </reviewItem>
    <reviewItem>
      <errorID>c9bf810e-a62d-41a8-a53a-24e315881483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459DB034</paraID>
      <start>0</start>
      <end>3</end>
      <status>unmodified</status>
      <modifiedWord/>
      <trackRevisions>false</trackRevisions>
    </reviewItem>
    <reviewItem>
      <errorID>30dc3085-ebf7-41c7-85b2-d802041e4c1d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25FE51C0</paraID>
      <start>0</start>
      <end>3</end>
      <status>unmodified</status>
      <modifiedWord/>
      <trackRevisions>false</trackRevisions>
    </reviewItem>
    <reviewItem>
      <errorID>0e5c851f-2dc7-45ea-beef-280aa499948a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26ED93DC</paraID>
      <start>0</start>
      <end>3</end>
      <status>unmodified</status>
      <modifiedWord/>
      <trackRevisions>false</trackRevisions>
    </reviewItem>
    <reviewItem>
      <errorID>4c6ef5b6-048e-422a-b960-df771a06b7d4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185A7153</paraID>
      <start>0</start>
      <end>3</end>
      <status>unmodified</status>
      <modifiedWord/>
      <trackRevisions>false</trackRevisions>
    </reviewItem>
    <reviewItem>
      <errorID>e2cf6139-acb6-4b8b-94e2-afb34cdd8a88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1729B442</paraID>
      <start>0</start>
      <end>3</end>
      <status>unmodified</status>
      <modifiedWord/>
      <trackRevisions>false</trackRevisions>
    </reviewItem>
    <reviewItem>
      <errorID>fc0713d8-e4cc-4629-9751-23fc9c174142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360473C5</paraID>
      <start>0</start>
      <end>3</end>
      <status>unmodified</status>
      <modifiedWord/>
      <trackRevisions>false</trackRevisions>
    </reviewItem>
    <reviewItem>
      <errorID>668b53b4-9a67-4878-88c6-2fb4c334e33d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18F42FC9</paraID>
      <start>0</start>
      <end>3</end>
      <status>unmodified</status>
      <modifiedWord/>
      <trackRevisions>false</trackRevisions>
    </reviewItem>
    <reviewItem>
      <errorID>54ee7e78-a3d4-487d-a784-38ca210de0d1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2EE6A9D0</paraID>
      <start>0</start>
      <end>4</end>
      <status>unmodified</status>
      <modifiedWord/>
      <trackRevisions>false</trackRevisions>
    </reviewItem>
    <reviewItem>
      <errorID>d38228c7-2d64-4bb6-984d-e188601c5e9e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4CF61F88</paraID>
      <start>0</start>
      <end>4</end>
      <status>unmodified</status>
      <modifiedWord/>
      <trackRevisions>false</trackRevisions>
    </reviewItem>
    <reviewItem>
      <errorID>c81a59a1-24e0-47db-8391-6fb5bdb0cfc9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24A30557</paraID>
      <start>0</start>
      <end>4</end>
      <status>unmodified</status>
      <modifiedWord/>
      <trackRevisions>false</trackRevisions>
    </reviewItem>
    <reviewItem>
      <errorID>b6c22e6b-6f15-4744-9d91-188f0337122c</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24A30557</paraID>
      <start>4</start>
      <end>8</end>
      <status>modified</status>
      <modifiedWord>其他情形</modifiedWord>
      <trackRevisions>false</trackRevisions>
    </reviewItem>
    <reviewItem>
      <errorID>34f26845-7b5f-493c-bf91-a6ceaf8e76ae</errorID>
      <errorWord>委员会委</errorWord>
      <group>L1_Word</group>
      <groupName>字词问题</groupName>
      <ability>L2_Typo</ability>
      <abilityName>字词错误</abilityName>
      <candidateList>
        <item>委员会</item>
      </candidateList>
      <explain/>
      <paraID>24A30557</paraID>
      <start>12</start>
      <end>15</end>
      <status>modified</status>
      <modifiedWord>委员会</modifiedWord>
      <trackRevisions>false</trackRevisions>
    </reviewItem>
    <reviewItem>
      <errorID>44335532-8036-4629-87a9-1316a2b1e45b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2607D000</paraID>
      <start>0</start>
      <end>4</end>
      <status>unmodified</status>
      <modifiedWord/>
      <trackRevisions>false</trackRevisions>
    </reviewItem>
    <reviewItem>
      <errorID>aa50860e-206b-4828-8b2a-447005c97c1e</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2607D000</paraID>
      <start>11</start>
      <end>15</end>
      <status>modified</status>
      <modifiedWord>其他无效</modifiedWord>
      <trackRevisions>false</trackRevisions>
    </reviewItem>
    <reviewItem>
      <errorID>541528b6-3bf8-4ae7-be00-36e2f73912ce</errorID>
      <errorWord>,</errorWord>
      <group>L1_Format</group>
      <groupName>格式问题</groupName>
      <ability>L2_HalfPunc</ability>
      <abilityName>全半角检查</abilityName>
      <candidateList>
        <item>，</item>
      </candidateList>
      <explain>文本全半角错误。</explain>
      <paraID>719A569B</paraID>
      <start>15</start>
      <end>16</end>
      <status>unmodified</status>
      <modifiedWord/>
      <trackRevisions>false</trackRevisions>
    </reviewItem>
    <reviewItem>
      <errorID>79f7bd9b-d19f-46c1-82b0-bc2c16ef494e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39CA70E3</paraID>
      <start>0</start>
      <end>3</end>
      <status>unmodified</status>
      <modifiedWord/>
      <trackRevisions>false</trackRevisions>
    </reviewItem>
    <reviewItem>
      <errorID>d15d7453-dfde-4368-b486-ec7376914c2c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4DFA380D</paraID>
      <start>0</start>
      <end>3</end>
      <status>unmodified</status>
      <modifiedWord/>
      <trackRevisions>false</trackRevisions>
    </reviewItem>
    <reviewItem>
      <errorID>1dc9a061-78f7-4ab8-a27c-fbd361ae3f9e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531B4917</paraID>
      <start>0</start>
      <end>3</end>
      <status>unmodified</status>
      <modifiedWord/>
      <trackRevisions>false</trackRevisions>
    </reviewItem>
    <reviewItem>
      <errorID>f23f49ce-60cd-4201-a1fc-d355288e99ce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478E67AE</paraID>
      <start>0</start>
      <end>3</end>
      <status>unmodified</status>
      <modifiedWord/>
      <trackRevisions>false</trackRevisions>
    </reviewItem>
    <reviewItem>
      <errorID>5fd892ee-ddf7-4180-b919-bd81a5a50fea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57126E66</paraID>
      <start>0</start>
      <end>3</end>
      <status>unmodified</status>
      <modifiedWord/>
      <trackRevisions>false</trackRevisions>
    </reviewItem>
    <reviewItem>
      <errorID>63fa09a4-eefc-4e2a-8c04-7f235f5d6aa5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ABE2C5D</paraID>
      <start>0</start>
      <end>3</end>
      <status>unmodified</status>
      <modifiedWord/>
      <trackRevisions>false</trackRevisions>
    </reviewItem>
    <reviewItem>
      <errorID>c2a9b38d-0f04-4943-889c-4d0c8fcec032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250B220D</paraID>
      <start>0</start>
      <end>3</end>
      <status>unmodified</status>
      <modifiedWord/>
      <trackRevisions>false</trackRevisions>
    </reviewItem>
    <reviewItem>
      <errorID>cd5877d3-4be7-4813-8633-e27479e4c680</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250B220D</paraID>
      <start>3</start>
      <end>7</end>
      <status>modified</status>
      <modifiedWord>其他情形</modifiedWord>
      <trackRevisions>false</trackRevisions>
    </reviewItem>
    <reviewItem>
      <errorID>f3485019-e284-4cce-b8c1-e63cee31237f</errorID>
      <errorWord>委员会委</errorWord>
      <group>L1_Word</group>
      <groupName>字词问题</groupName>
      <ability>L2_Typo</ability>
      <abilityName>字词错误</abilityName>
      <candidateList>
        <item>委员会</item>
      </candidateList>
      <explain/>
      <paraID>250B220D</paraID>
      <start>11</start>
      <end>14</end>
      <status>modified</status>
      <modifiedWord>委员会</modifiedWord>
      <trackRevisions>false</trackRevisions>
    </reviewItem>
    <reviewItem>
      <errorID>3f036e44-6bb5-4683-9cad-6f64e60843d8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65D34F3C</paraID>
      <start>0</start>
      <end>3</end>
      <status>unmodified</status>
      <modifiedWord/>
      <trackRevisions>false</trackRevisions>
    </reviewItem>
    <reviewItem>
      <errorID>0b679af2-b750-4b32-b8f5-ea35b5049de5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43292335</paraID>
      <start>0</start>
      <end>3</end>
      <status>unmodified</status>
      <modifiedWord/>
      <trackRevisions>false</trackRevisions>
    </reviewItem>
    <reviewItem>
      <errorID>2aacb4a9-9782-4a75-b0e7-99fbac5b3c12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43292335</paraID>
      <start>10</start>
      <end>14</end>
      <status>modified</status>
      <modifiedWord>其他无效</modifiedWord>
      <trackRevisions>false</trackRevisions>
    </reviewItem>
    <reviewItem>
      <errorID>b103f9e8-7aab-4059-8fbc-e861a5b28a71</errorID>
      <errorWord>,</errorWord>
      <group>L1_Format</group>
      <groupName>格式问题</groupName>
      <ability>L2_HalfPunc</ability>
      <abilityName>全半角检查</abilityName>
      <candidateList>
        <item>，</item>
      </candidateList>
      <explain>文本全半角错误。</explain>
      <paraID>6A75F892</paraID>
      <start>15</start>
      <end>16</end>
      <status>unmodified</status>
      <modifiedWord/>
      <trackRevisions>false</trackRevisions>
    </reviewItem>
    <reviewItem>
      <errorID>a53b4cc0-3d99-4e00-b8dc-f6894cac3fb8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185F4F60</paraID>
      <start>0</start>
      <end>3</end>
      <status>unmodified</status>
      <modifiedWord/>
      <trackRevisions>false</trackRevisions>
    </reviewItem>
    <reviewItem>
      <errorID>18cea1a9-cbba-4cea-a58e-d44c4aaf9cd9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556521D5</paraID>
      <start>0</start>
      <end>3</end>
      <status>unmodified</status>
      <modifiedWord/>
      <trackRevisions>false</trackRevisions>
    </reviewItem>
    <reviewItem>
      <errorID>1366b94f-4a3b-4b81-ae58-748cf3913eea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7BE964DB</paraID>
      <start>0</start>
      <end>3</end>
      <status>unmodified</status>
      <modifiedWord/>
      <trackRevisions>false</trackRevisions>
    </reviewItem>
    <reviewItem>
      <errorID>6c91f7d0-537d-4dc0-b025-a99adedf11b3</errorID>
      <errorWord>法律、法规</errorWord>
      <group>L1_Word</group>
      <groupName>字词问题</groupName>
      <ability>L2_Typo</ability>
      <abilityName>字词错误</abilityName>
      <candidateList>
        <item>法律法规</item>
      </candidateList>
      <explain/>
      <paraID>7BE964DB</paraID>
      <start>13</start>
      <end>17</end>
      <status>modified</status>
      <modifiedWord>法律法规</modifiedWord>
      <trackRevisions>false</trackRevisions>
    </reviewItem>
    <reviewItem>
      <errorID>42664b83-df85-4ba1-9bd4-29ed33c804a5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303DB013</paraID>
      <start>0</start>
      <end>3</end>
      <status>unmodified</status>
      <modifiedWord/>
      <trackRevisions>false</trackRevisions>
    </reviewItem>
    <reviewItem>
      <errorID>e6492654-f336-41c8-8512-cdd57c4db3df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2851407C</paraID>
      <start>0</start>
      <end>3</end>
      <status>unmodified</status>
      <modifiedWord/>
      <trackRevisions>false</trackRevisions>
    </reviewItem>
    <reviewItem>
      <errorID>556a53fb-b3ab-4aef-b0dd-3d00d973623d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767B61D0</paraID>
      <start>0</start>
      <end>3</end>
      <status>unmodified</status>
      <modifiedWord/>
      <trackRevisions>false</trackRevisions>
    </reviewItem>
    <reviewItem>
      <errorID>0416babf-6d64-4132-9955-32e0d88c7e51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767B61D0</paraID>
      <start>3</start>
      <end>7</end>
      <status>unmodified</status>
      <modifiedWord/>
      <trackRevisions>false</trackRevisions>
    </reviewItem>
    <reviewItem>
      <errorID>5c0f1c4b-34bf-4116-a9c8-7a57052e3741</errorID>
      <errorWord>委员会委</errorWord>
      <group>L1_Word</group>
      <groupName>字词问题</groupName>
      <ability>L2_Typo</ability>
      <abilityName>字词错误</abilityName>
      <candidateList>
        <item>委员会</item>
      </candidateList>
      <explain/>
      <paraID>767B61D0</paraID>
      <start>11</start>
      <end>14</end>
      <status>modified</status>
      <modifiedWord>委员会</modifiedWord>
      <trackRevisions>false</trackRevisions>
    </reviewItem>
    <reviewItem>
      <errorID>cbc9ef81-d3a4-42f5-a921-05f1608f7f7d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A5A1B4A</paraID>
      <start>0</start>
      <end>3</end>
      <status>unmodified</status>
      <modifiedWord/>
      <trackRevisions>false</trackRevisions>
    </reviewItem>
    <reviewItem>
      <errorID>5c86254d-d7d0-4280-8f48-b6578b4db260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A5A1B4A</paraID>
      <start>10</start>
      <end>14</end>
      <status>modified</status>
      <modifiedWord>其他无效</modifiedWord>
      <trackRevisions>false</trackRevisions>
    </reviewItem>
    <reviewItem>
      <errorID>96a10ded-f9c4-45d3-acbf-dcf8f710c272</errorID>
      <errorWord>ＷＦ</errorWord>
      <group>L1_Format</group>
      <groupName>格式问题</groupName>
      <ability>L2_HalfPunc</ability>
      <abilityName>全半角检查</abilityName>
      <candidateList>
        <item>WF</item>
      </candidateList>
      <explain>文本全半角错误。</explain>
      <paraID>1AB93262</paraID>
      <start>14</start>
      <end>16</end>
      <status>unmodified</status>
      <modifiedWord/>
      <trackRevisions>false</trackRevisions>
    </reviewItem>
    <reviewItem>
      <errorID>0f25875c-e935-4915-8acc-48d923b4b972</errorID>
      <errorWord>站站</errorWord>
      <group>L1_Word</group>
      <groupName>字词问题</groupName>
      <ability>L2_Typo</ability>
      <abilityName>字词错误</abilityName>
      <candidateList>
        <item>站</item>
      </candidateList>
      <explain/>
      <paraID>5E24DF9B</paraID>
      <start>51</start>
      <end>53</end>
      <status>unmodified</status>
      <modifiedWord/>
      <trackRevisions>false</trackRevisions>
    </reviewItem>
    <reviewItem>
      <errorID>6be76a97-e39e-40e3-bd13-ee66cc493570</errorID>
      <errorWord>站站</errorWord>
      <group>L1_Word</group>
      <groupName>字词问题</groupName>
      <ability>L2_Typo</ability>
      <abilityName>字词错误</abilityName>
      <candidateList>
        <item>站</item>
      </candidateList>
      <explain/>
      <paraID>61CB2C0F</paraID>
      <start>15</start>
      <end>17</end>
      <status>unmodified</status>
      <modifiedWord/>
      <trackRevisions>false</trackRevisions>
    </reviewItem>
    <reviewItem>
      <errorID>3df50468-2c5f-4ad2-8390-0c7c0fe3caa9</errorID>
      <errorWord>。。</errorWord>
      <group>L1_Punc</group>
      <groupName>标点问题</groupName>
      <ability>L2_Punc</ability>
      <abilityName>标点符号检查</abilityName>
      <candidateList>
        <item>。</item>
      </candidateList>
      <explain/>
      <paraID>1FB289B2</paraID>
      <start>140</start>
      <end>142</end>
      <status>unmodified</status>
      <modifiedWord/>
      <trackRevisions>false</trackRevisions>
    </reviewItem>
    <reviewItem>
      <errorID>17b111e8-2edf-4fb0-9c72-30caf3c68c83</errorID>
      <errorWord>送达至</errorWord>
      <group>L1_Word</group>
      <groupName>字词问题</groupName>
      <ability>L2_Typo</ability>
      <abilityName>字词错误</abilityName>
      <candidateList>
        <item>送达</item>
      </candidateList>
      <explain/>
      <paraID>5FD7D849</paraID>
      <start>22</start>
      <end>24</end>
      <status>modified</status>
      <modifiedWord>送达</modifiedWord>
      <trackRevisions>false</trackRevisions>
    </reviewItem>
    <reviewItem>
      <errorID>ba2a7a78-4d34-4ce9-b66e-812d7612429a</errorID>
      <errorWord>,</errorWord>
      <group>L1_Format</group>
      <groupName>格式问题</groupName>
      <ability>L2_HalfPunc</ability>
      <abilityName>全半角检查</abilityName>
      <candidateList>
        <item>，</item>
      </candidateList>
      <explain>文本全半角错误。</explain>
      <paraID>6C308B72</paraID>
      <start>39</start>
      <end>40</end>
      <status>unmodified</status>
      <modifiedWord/>
      <trackRevisions>false</trackRevisions>
    </reviewItem>
    <reviewItem>
      <errorID>8fb026e0-ab9d-42ce-a2df-1722dadcdbcd</errorID>
      <errorWord>,</errorWord>
      <group>L1_Format</group>
      <groupName>格式问题</groupName>
      <ability>L2_HalfPunc</ability>
      <abilityName>全半角检查</abilityName>
      <candidateList>
        <item>，</item>
      </candidateList>
      <explain>文本全半角错误。</explain>
      <paraID>6C308B72</paraID>
      <start>184</start>
      <end>185</end>
      <status>unmodified</status>
      <modifiedWord/>
      <trackRevisions>false</trackRevisions>
    </reviewItem>
    <reviewItem>
      <errorID>1c4e0831-2ba2-40ad-bf0a-648b01b85bc4</errorID>
      <errorWord>,</errorWord>
      <group>L1_Format</group>
      <groupName>格式问题</groupName>
      <ability>L2_HalfPunc</ability>
      <abilityName>全半角检查</abilityName>
      <candidateList>
        <item>，</item>
      </candidateList>
      <explain>文本全半角错误。</explain>
      <paraID>3169112F</paraID>
      <start>71</start>
      <end>72</end>
      <status>unmodified</status>
      <modifiedWord/>
      <trackRevisions>false</trackRevisions>
    </reviewItem>
    <reviewItem>
      <errorID>f811be5a-0dc3-4671-9615-eefffec711e4</errorID>
      <errorWord>：/</errorWord>
      <group>L1_Punc</group>
      <groupName>标点问题</groupName>
      <ability>L2_Punc</ability>
      <abilityName>标点符号检查</abilityName>
      <candidateList>
        <item>：</item>
      </candidateList>
      <explain/>
      <paraID>1A6E7854</paraID>
      <start>35</start>
      <end>37</end>
      <status>unmodified</status>
      <modifiedWord/>
      <trackRevisions>false</trackRevisions>
    </reviewItem>
    <reviewItem>
      <errorID>b4a957f8-13d2-4bb4-afb4-a701987325db</errorID>
      <errorWord>/。</errorWord>
      <group>L1_Punc</group>
      <groupName>标点问题</groupName>
      <ability>L2_Punc</ability>
      <abilityName>标点符号检查</abilityName>
      <candidateList>
        <item>/</item>
      </candidateList>
      <explain/>
      <paraID>70D4412C</paraID>
      <start>39</start>
      <end>41</end>
      <status>unmodified</status>
      <modifiedWord/>
      <trackRevisions>false</trackRevisions>
    </reviewItem>
    <reviewItem>
      <errorID>cfc1d0fd-7305-40d8-8a35-238539b0d963</errorID>
      <errorWord>。。</errorWord>
      <group>L1_Punc</group>
      <groupName>标点问题</groupName>
      <ability>L2_Punc</ability>
      <abilityName>标点符号检查</abilityName>
      <candidateList>
        <item>。</item>
      </candidateList>
      <explain/>
      <paraID>5DF8C182</paraID>
      <start>154</start>
      <end>156</end>
      <status>unmodified</status>
      <modifiedWord/>
      <trackRevisions>false</trackRevisions>
    </reviewItem>
    <reviewItem>
      <errorID>da8ebb12-4801-4869-b309-cfc00b813551</errorID>
      <errorWord>:</errorWord>
      <group>L1_Format</group>
      <groupName>格式问题</groupName>
      <ability>L2_HalfPunc</ability>
      <abilityName>全半角检查</abilityName>
      <candidateList>
        <item>：</item>
      </candidateList>
      <explain>文本全半角错误。</explain>
      <paraID>7DCAB260</paraID>
      <start>21</start>
      <end>22</end>
      <status>unmodified</status>
      <modifiedWord/>
      <trackRevisions>false</trackRevisions>
    </reviewItem>
    <reviewItem>
      <errorID>efbe2465-e368-4c63-a8e3-1410118be2dc</errorID>
      <errorWord>:</errorWord>
      <group>L1_Format</group>
      <groupName>格式问题</groupName>
      <ability>L2_HalfPunc</ability>
      <abilityName>全半角检查</abilityName>
      <candidateList>
        <item>：</item>
      </candidateList>
      <explain>文本全半角错误。</explain>
      <paraID>5C63B523</paraID>
      <start>15</start>
      <end>16</end>
      <status>unmodified</status>
      <modifiedWord/>
      <trackRevisions>false</trackRevisions>
    </reviewItem>
    <reviewItem>
      <errorID>15728bda-fb85-4c80-9b25-1c72e1e4fee7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6CFE2224</paraID>
      <start>0</start>
      <end>2</end>
      <status>unmodified</status>
      <modifiedWord/>
      <trackRevisions>false</trackRevisions>
    </reviewItem>
    <reviewItem>
      <errorID>0f661907-0949-4433-ba18-6094d3a8f6ac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1F00AE2D</paraID>
      <start>0</start>
      <end>2</end>
      <status>unmodified</status>
      <modifiedWord/>
      <trackRevisions>false</trackRevisions>
    </reviewItem>
    <reviewItem>
      <errorID>f930278e-e609-47a3-97d5-38161280017a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35110F9E</paraID>
      <start>0</start>
      <end>2</end>
      <status>unmodified</status>
      <modifiedWord/>
      <trackRevisions>false</trackRevisions>
    </reviewItem>
    <reviewItem>
      <errorID>129b3722-36b0-4b67-9007-4848ecfdc8ce</errorID>
      <errorWord>,</errorWord>
      <group>L1_Format</group>
      <groupName>格式问题</groupName>
      <ability>L2_HalfPunc</ability>
      <abilityName>全半角检查</abilityName>
      <candidateList>
        <item>，</item>
      </candidateList>
      <explain>文本全半角错误。</explain>
      <paraID>35110F9E</paraID>
      <start>61</start>
      <end>62</end>
      <status>unmodified</status>
      <modifiedWord/>
      <trackRevisions>false</trackRevisions>
    </reviewItem>
    <reviewItem>
      <errorID>fe221ccc-d474-4454-9083-8a1b5e9f982f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2F7EB75C</paraID>
      <start>0</start>
      <end>2</end>
      <status>unmodified</status>
      <modifiedWord/>
      <trackRevisions>false</trackRevisions>
    </reviewItem>
    <reviewItem>
      <errorID>7c3d253b-8ac2-487d-bf20-b5348ed5d8cd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4CAC39A4</paraID>
      <start>0</start>
      <end>2</end>
      <status>unmodified</status>
      <modifiedWord/>
      <trackRevisions>false</trackRevisions>
    </reviewItem>
    <reviewItem>
      <errorID>a27ea63d-5a01-4f8d-b140-574e4a4a5a90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7CE35D23</paraID>
      <start>0</start>
      <end>2</end>
      <status>unmodified</status>
      <modifiedWord/>
      <trackRevisions>false</trackRevisions>
    </reviewItem>
    <reviewItem>
      <errorID>e726e0bd-5dc0-4139-a699-c108f308d29d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68821887</paraID>
      <start>0</start>
      <end>2</end>
      <status>unmodified</status>
      <modifiedWord/>
      <trackRevisions>false</trackRevisions>
    </reviewItem>
    <reviewItem>
      <errorID>c37228b5-85a8-495a-a19b-a9df107e1405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1E3E31F8</paraID>
      <start>0</start>
      <end>2</end>
      <status>unmodified</status>
      <modifiedWord/>
      <trackRevisions>false</trackRevisions>
    </reviewItem>
    <reviewItem>
      <errorID>a06b078c-1eab-4368-9463-2a74d7e12c78</errorID>
      <errorWord>(</errorWord>
      <group>L1_Format</group>
      <groupName>格式问题</groupName>
      <ability>L2_HalfPunc</ability>
      <abilityName>全半角检查</abilityName>
      <candidateList>
        <item>（</item>
      </candidateList>
      <explain>文本全半角错误。</explain>
      <paraID>16D4DA12</paraID>
      <start>6</start>
      <end>7</end>
      <status>unmodified</status>
      <modifiedWord/>
      <trackRevisions>false</trackRevisions>
    </reviewItem>
    <reviewItem>
      <errorID>96bf1915-be2e-4faf-94e0-29826644b8ef</errorID>
      <errorWord>)</errorWord>
      <group>L1_Format</group>
      <groupName>格式问题</groupName>
      <ability>L2_HalfPunc</ability>
      <abilityName>全半角检查</abilityName>
      <candidateList>
        <item>）</item>
      </candidateList>
      <explain>文本全半角错误。</explain>
      <paraID>16D4DA12</paraID>
      <start>9</start>
      <end>10</end>
      <status>unmodified</status>
      <modifiedWord/>
      <trackRevisions>false</trackRevisions>
    </reviewItem>
    <reviewItem>
      <errorID>990d09f7-26f7-4c04-a9fd-439f737cd2eb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4F2D36AE</paraID>
      <start>0</start>
      <end>3</end>
      <status>unmodified</status>
      <modifiedWord/>
      <trackRevisions>false</trackRevisions>
    </reviewItem>
    <reviewItem>
      <errorID>b5d682a7-8a9e-437f-804d-dc9bcfa28231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6B510497</paraID>
      <start>0</start>
      <end>2</end>
      <status>unmodified</status>
      <modifiedWord/>
      <trackRevisions>false</trackRevisions>
    </reviewItem>
    <reviewItem>
      <errorID>b1c13eff-635f-43ca-a28b-d74d317f38a4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19D24ECF</paraID>
      <start>0</start>
      <end>2</end>
      <status>unmodified</status>
      <modifiedWord/>
      <trackRevisions>false</trackRevisions>
    </reviewItem>
    <reviewItem>
      <errorID>7523bbc1-7299-42f2-92d6-97f66514ba4c</errorID>
      <errorWord>(</errorWord>
      <group>L1_Format</group>
      <groupName>格式问题</groupName>
      <ability>L2_HalfPunc</ability>
      <abilityName>全半角检查</abilityName>
      <candidateList>
        <item>（</item>
      </candidateList>
      <explain>文本全半角错误。</explain>
      <paraID>19D24ECF</paraID>
      <start>5</start>
      <end>6</end>
      <status>unmodified</status>
      <modifiedWord/>
      <trackRevisions>false</trackRevisions>
    </reviewItem>
    <reviewItem>
      <errorID>97ed4603-3054-4ae3-8383-aec6c057b83e</errorID>
      <errorWord>)</errorWord>
      <group>L1_Format</group>
      <groupName>格式问题</groupName>
      <ability>L2_HalfPunc</ability>
      <abilityName>全半角检查</abilityName>
      <candidateList>
        <item>）</item>
      </candidateList>
      <explain>文本全半角错误。</explain>
      <paraID>19D24ECF</paraID>
      <start>9</start>
      <end>10</end>
      <status>unmodified</status>
      <modifiedWord/>
      <trackRevisions>false</trackRevisions>
    </reviewItem>
    <reviewItem>
      <errorID>e75e7147-d0b4-4553-9910-52c3586547fa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52A183B1</paraID>
      <start>0</start>
      <end>2</end>
      <status>unmodified</status>
      <modifiedWord/>
      <trackRevisions>false</trackRevisions>
    </reviewItem>
    <reviewItem>
      <errorID>d3f6663b-c62e-449d-a32a-65c39863767e</errorID>
      <errorWord>是</errorWord>
      <group>L1_Word</group>
      <groupName>字词问题</groupName>
      <ability>L2_Typo</ability>
      <abilityName>字词错误</abilityName>
      <candidateList>
        <item>中</item>
      </candidateList>
      <explain>〈动〉❶正对上；恰好合上：～选｜猜～了｜三枪都打～了目标。❷受到；遭受：～毒｜～暑｜胳膊上～了一枪。</explain>
      <paraID>52A183B1</paraID>
      <start>27</start>
      <end>28</end>
      <status>unmodified</status>
      <modifiedWord/>
      <trackRevisions>false</trackRevisions>
    </reviewItem>
    <reviewItem>
      <errorID>a09b0b36-6456-4b4f-a46e-256fc6054efb</errorID>
      <errorWord>化</errorWord>
      <group>L1_Word</group>
      <groupName>字词问题</groupName>
      <ability>L2_Typo</ability>
      <abilityName>字词错误</abilityName>
      <candidateList>
        <item>化进</item>
      </candidateList>
      <explain/>
      <paraID>52A183B1</paraID>
      <start>57</start>
      <end>58</end>
      <status>unmodified</status>
      <modifiedWord/>
      <trackRevisions>false</trackRevisions>
    </reviewItem>
    <reviewItem>
      <errorID>2442c3b4-0f70-433c-bd10-770379f902cc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592B7445</paraID>
      <start>0</start>
      <end>2</end>
      <status>unmodified</status>
      <modifiedWord/>
      <trackRevisions>false</trackRevisions>
    </reviewItem>
    <reviewItem>
      <errorID>3feaf4a8-50cd-4379-befa-8cb1591fae22</errorID>
      <errorWord>(</errorWord>
      <group>L1_Format</group>
      <groupName>格式问题</groupName>
      <ability>L2_HalfPunc</ability>
      <abilityName>全半角检查</abilityName>
      <candidateList>
        <item>（</item>
      </candidateList>
      <explain>文本全半角错误。</explain>
      <paraID>27392C71</paraID>
      <start>3</start>
      <end>4</end>
      <status>unmodified</status>
      <modifiedWord/>
      <trackRevisions>false</trackRevisions>
    </reviewItem>
    <reviewItem>
      <errorID>0cc0665b-e62f-4a0e-8bc9-4d5a7b109444</errorID>
      <errorWord>)</errorWord>
      <group>L1_Format</group>
      <groupName>格式问题</groupName>
      <ability>L2_HalfPunc</ability>
      <abilityName>全半角检查</abilityName>
      <candidateList>
        <item>）</item>
      </candidateList>
      <explain>文本全半角错误。</explain>
      <paraID>27392C71</paraID>
      <start>7</start>
      <end>8</end>
      <status>unmodified</status>
      <modifiedWord/>
      <trackRevisions>false</trackRevisions>
    </reviewItem>
    <reviewItem>
      <errorID>5f2ee0ae-ee16-4d25-b7c3-60e9a872d7cf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7A6FBD64</paraID>
      <start>0</start>
      <end>3</end>
      <status>unmodified</status>
      <modifiedWord/>
      <trackRevisions>false</trackRevisions>
    </reviewItem>
    <reviewItem>
      <errorID>9a97e482-c0e5-478a-8268-5f5f33b968db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4BDA4589</paraID>
      <start>0</start>
      <end>3</end>
      <status>unmodified</status>
      <modifiedWord/>
      <trackRevisions>false</trackRevisions>
    </reviewItem>
    <reviewItem>
      <errorID>ab03ac15-8548-4688-8ec2-31fad94a524c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E2EA61</paraID>
      <start>0</start>
      <end>2</end>
      <status>unmodified</status>
      <modifiedWord/>
      <trackRevisions>false</trackRevisions>
    </reviewItem>
    <reviewItem>
      <errorID>c21d29b7-6f78-488e-a1fe-bea31b854f71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31B45571</paraID>
      <start>0</start>
      <end>2</end>
      <status>unmodified</status>
      <modifiedWord/>
      <trackRevisions>false</trackRevisions>
    </reviewItem>
    <reviewItem>
      <errorID>70acc4b4-ec26-45e4-b80f-2bbe3ba03082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4087A201</paraID>
      <start>0</start>
      <end>2</end>
      <status>unmodified</status>
      <modifiedWord/>
      <trackRevisions>false</trackRevisions>
    </reviewItem>
    <reviewItem>
      <errorID>a04971fb-f800-4105-ae90-16912449ea35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A514B47</paraID>
      <start>0</start>
      <end>2</end>
      <status>unmodified</status>
      <modifiedWord/>
      <trackRevisions>false</trackRevisions>
    </reviewItem>
    <reviewItem>
      <errorID>4f5fb6a7-f1dc-4494-8633-7f0d87d658cf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41E518AE</paraID>
      <start>0</start>
      <end>2</end>
      <status>unmodified</status>
      <modifiedWord/>
      <trackRevisions>false</trackRevisions>
    </reviewItem>
    <reviewItem>
      <errorID>45ec422e-7ca9-452a-8f50-299761d31704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2FA09B54</paraID>
      <start>0</start>
      <end>2</end>
      <status>unmodified</status>
      <modifiedWord/>
      <trackRevisions>false</trackRevisions>
    </reviewItem>
    <reviewItem>
      <errorID>42c924d5-fab8-42e6-812f-6dc0cba15b9a</errorID>
      <errorWord>用</errorWord>
      <group>L1_Word</group>
      <groupName>字词问题</groupName>
      <ability>L2_Typo</ability>
      <abilityName>字词错误</abilityName>
      <candidateList>
        <item>用于</item>
      </candidateList>
      <explain/>
      <paraID>2FA09B54</paraID>
      <start>16</start>
      <end>17</end>
      <status>unmodified</status>
      <modifiedWord/>
      <trackRevisions>false</trackRevisions>
    </reviewItem>
    <reviewItem>
      <errorID>6b02a8c9-d27d-4603-bd08-388ba23f1d62</errorID>
      <errorWord>用</errorWord>
      <group>L1_Word</group>
      <groupName>字词问题</groupName>
      <ability>L2_Typo</ability>
      <abilityName>字词错误</abilityName>
      <candidateList>
        <item>用于</item>
      </candidateList>
      <explain/>
      <paraID>2FA09B54</paraID>
      <start>48</start>
      <end>49</end>
      <status>unmodified</status>
      <modifiedWord/>
      <trackRevisions>false</trackRevisions>
    </reviewItem>
    <reviewItem>
      <errorID>d2275f5d-45c0-4460-ac8b-85fbc50ee84d</errorID>
      <errorWord>(</errorWord>
      <group>L1_Format</group>
      <groupName>格式问题</groupName>
      <ability>L2_HalfPunc</ability>
      <abilityName>全半角检查</abilityName>
      <candidateList>
        <item>（</item>
      </candidateList>
      <explain>文本全半角错误。</explain>
      <paraID>10C3E881</paraID>
      <start>22</start>
      <end>23</end>
      <status>unmodified</status>
      <modifiedWord/>
      <trackRevisions>false</trackRevisions>
    </reviewItem>
    <reviewItem>
      <errorID>f6ed3a37-ed2a-44a3-9b30-d753017e8a93</errorID>
      <errorWord>)</errorWord>
      <group>L1_Format</group>
      <groupName>格式问题</groupName>
      <ability>L2_HalfPunc</ability>
      <abilityName>全半角检查</abilityName>
      <candidateList>
        <item>）</item>
      </candidateList>
      <explain>文本全半角错误。</explain>
      <paraID>10C3E881</paraID>
      <start>45</start>
      <end>46</end>
      <status>unmodified</status>
      <modifiedWord/>
      <trackRevisions>false</trackRevisions>
    </reviewItem>
    <reviewItem>
      <errorID>41097e63-588b-480e-a853-2a70db7d291a</errorID>
      <errorWord>退休工资</errorWord>
      <group>L1_Word</group>
      <groupName>字词问题</groupName>
      <ability>L2_Typo</ability>
      <abilityName>字词错误</abilityName>
      <candidateList>
        <item>退休金</item>
      </candidateList>
      <explain/>
      <paraID>7BC43507</paraID>
      <start>172</start>
      <end>176</end>
      <status>unmodified</status>
      <modifiedWord/>
      <trackRevisions>false</trackRevisions>
    </reviewItem>
    <reviewItem>
      <errorID>b46526fd-14e8-45e3-8edc-c81f1507f2de</errorID>
      <errorWord>（</errorWord>
      <group>L1_Punc</group>
      <groupName>标点问题</groupName>
      <ability>L2_Punc</ability>
      <abilityName>标点符号检查</abilityName>
      <candidateList/>
      <explain>同一形式括号套用。</explain>
      <paraID>7BC43507</paraID>
      <start>215</start>
      <end>216</end>
      <status>unmodified</status>
      <modifiedWord/>
      <trackRevisions>false</trackRevisions>
    </reviewItem>
    <reviewItem>
      <errorID>c588d867-032d-424b-8f46-310077d4c365</errorID>
      <errorWord>）</errorWord>
      <group>L1_Punc</group>
      <groupName>标点问题</groupName>
      <ability>L2_Punc</ability>
      <abilityName>标点符号检查</abilityName>
      <candidateList/>
      <explain>同一形式括号套用。</explain>
      <paraID>7BC43507</paraID>
      <start>219</start>
      <end>220</end>
      <status>unmodified</status>
      <modifiedWord/>
      <trackRevisions>false</trackRevisions>
    </reviewItem>
    <reviewItem>
      <errorID>22adec8b-3584-4057-af50-cea7de8094b7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E2F3567</paraID>
      <start>0</start>
      <end>2</end>
      <status>unmodified</status>
      <modifiedWord/>
      <trackRevisions>false</trackRevisions>
    </reviewItem>
    <reviewItem>
      <errorID>7cc13232-0d1f-4b93-86aa-170dd199ad6a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1102F2AB</paraID>
      <start>0</start>
      <end>2</end>
      <status>unmodified</status>
      <modifiedWord/>
      <trackRevisions>false</trackRevisions>
    </reviewItem>
    <reviewItem>
      <errorID>71624b22-3714-4ef8-8011-25aff1ddcb16</errorID>
      <errorWord>......</errorWord>
      <group>L1_Punc</group>
      <groupName>标点问题</groupName>
      <ability>L2_Punc</ability>
      <abilityName>标点符号检查</abilityName>
      <candidateList>
        <item>……</item>
      </candidateList>
      <explain/>
      <paraID>49CD33A1</paraID>
      <start>0</start>
      <end>6</end>
      <status>unmodified</status>
      <modifiedWord/>
      <trackRevisions>false</trackRevisions>
    </reviewItem>
    <reviewItem>
      <errorID>07a5dd18-6726-46ba-9f82-2e4495a5e3fc</errorID>
      <errorWord>(</errorWord>
      <group>L1_Format</group>
      <groupName>格式问题</groupName>
      <ability>L2_HalfPunc</ability>
      <abilityName>全半角检查</abilityName>
      <candidateList>
        <item>（</item>
      </candidateList>
      <explain>文本全半角错误。</explain>
      <paraID>462CCDBF</paraID>
      <start>15</start>
      <end>16</end>
      <status>unmodified</status>
      <modifiedWord/>
      <trackRevisions>false</trackRevisions>
    </reviewItem>
    <reviewItem>
      <errorID>40aba38b-75d0-49ed-adf7-870dd6401b32</errorID>
      <errorWord>)</errorWord>
      <group>L1_Format</group>
      <groupName>格式问题</groupName>
      <ability>L2_HalfPunc</ability>
      <abilityName>全半角检查</abilityName>
      <candidateList>
        <item>）</item>
      </candidateList>
      <explain>文本全半角错误。</explain>
      <paraID>462CCDBF</paraID>
      <start>19</start>
      <end>20</end>
      <status>unmodified</status>
      <modifiedWord/>
      <trackRevisions>false</trackRevisions>
    </reviewItem>
    <reviewItem>
      <errorID>63c007b5-1d2e-4c29-a082-fba501d42c2a</errorID>
      <errorWord>(</errorWord>
      <group>L1_Format</group>
      <groupName>格式问题</groupName>
      <ability>L2_HalfPunc</ability>
      <abilityName>全半角检查</abilityName>
      <candidateList>
        <item>（</item>
      </candidateList>
      <explain>文本全半角错误。</explain>
      <paraID>27BAC3BA</paraID>
      <start>56</start>
      <end>57</end>
      <status>unmodified</status>
      <modifiedWord/>
      <trackRevisions>false</trackRevisions>
    </reviewItem>
    <reviewItem>
      <errorID>c44e7a65-1301-4f11-8786-f107395f11de</errorID>
      <errorWord>)</errorWord>
      <group>L1_Format</group>
      <groupName>格式问题</groupName>
      <ability>L2_HalfPunc</ability>
      <abilityName>全半角检查</abilityName>
      <candidateList>
        <item>）</item>
      </candidateList>
      <explain>文本全半角错误。</explain>
      <paraID>27BAC3BA</paraID>
      <start>62</start>
      <end>63</end>
      <status>unmodified</status>
      <modifiedWord/>
      <trackRevisions>false</trackRevisions>
    </reviewItem>
    <reviewItem>
      <errorID>69bfa244-fd69-4930-b029-8d5c8cd3de54</errorID>
      <errorWord>一式二份</errorWord>
      <group>L1_Word</group>
      <groupName>字词问题</groupName>
      <ability>L2_Typo</ability>
      <abilityName>字词错误</abilityName>
      <candidateList>
        <item>一式两份</item>
      </candidateList>
      <explain/>
      <paraID>204B7EC7</paraID>
      <start>23</start>
      <end>27</end>
      <status>modified</status>
      <modifiedWord>一式两份</modifiedWord>
      <trackRevisions>false</trackRevisions>
    </reviewItem>
    <reviewItem>
      <errorID>5f43ab00-ec62-437f-aa5a-193d8ff736cd</errorID>
      <errorWord>站站</errorWord>
      <group>L1_Word</group>
      <groupName>字词问题</groupName>
      <ability>L2_Typo</ability>
      <abilityName>字词错误</abilityName>
      <candidateList>
        <item>站</item>
      </candidateList>
      <explain/>
      <paraID>388A6941</paraID>
      <start>12</start>
      <end>14</end>
      <status>unmodified</status>
      <modifiedWord/>
      <trackRevisions>false</trackRevisions>
    </reviewItem>
    <reviewItem>
      <errorID>3f1a466a-bfc8-4350-9b77-89be4361baaa</errorID>
      <errorWord>(</errorWord>
      <group>L1_Format</group>
      <groupName>格式问题</groupName>
      <ability>L2_HalfPunc</ability>
      <abilityName>全半角检查</abilityName>
      <candidateList>
        <item>（</item>
      </candidateList>
      <explain>文本全半角错误。</explain>
      <paraID>57D3091F</paraID>
      <start>60</start>
      <end>61</end>
      <status>unmodified</status>
      <modifiedWord/>
      <trackRevisions>false</trackRevisions>
    </reviewItem>
    <reviewItem>
      <errorID>ffa1b0d8-26ec-4729-9b8a-ea0c2a91de91</errorID>
      <errorWord>)</errorWord>
      <group>L1_Format</group>
      <groupName>格式问题</groupName>
      <ability>L2_HalfPunc</ability>
      <abilityName>全半角检查</abilityName>
      <candidateList>
        <item>）</item>
      </candidateList>
      <explain>文本全半角错误。</explain>
      <paraID>57D3091F</paraID>
      <start>72</start>
      <end>73</end>
      <status>unmodified</status>
      <modifiedWord/>
      <trackRevisions>false</trackRevisions>
    </reviewItem>
    <reviewItem>
      <errorID>54402fd9-841f-40a0-8e4d-53b5e7714fa3</errorID>
      <errorWord>(</errorWord>
      <group>L1_Format</group>
      <groupName>格式问题</groupName>
      <ability>L2_HalfPunc</ability>
      <abilityName>全半角检查</abilityName>
      <candidateList>
        <item>（</item>
      </candidateList>
      <explain>文本全半角错误。</explain>
      <paraID>57D3091F</paraID>
      <start>172</start>
      <end>173</end>
      <status>unmodified</status>
      <modifiedWord/>
      <trackRevisions>false</trackRevisions>
    </reviewItem>
    <reviewItem>
      <errorID>8dd8dd7f-2220-44bc-bcc7-e474d1c4a988</errorID>
      <errorWord>)</errorWord>
      <group>L1_Format</group>
      <groupName>格式问题</groupName>
      <ability>L2_HalfPunc</ability>
      <abilityName>全半角检查</abilityName>
      <candidateList>
        <item>）</item>
      </candidateList>
      <explain>文本全半角错误。</explain>
      <paraID>57D3091F</paraID>
      <start>184</start>
      <end>185</end>
      <status>unmodified</status>
      <modifiedWord/>
      <trackRevisions>false</trackRevisions>
    </reviewItem>
    <reviewItem>
      <errorID>ba2fe144-f764-4094-8d03-cf776b91807a</errorID>
      <errorWord>(</errorWord>
      <group>L1_Format</group>
      <groupName>格式问题</groupName>
      <ability>L2_HalfPunc</ability>
      <abilityName>全半角检查</abilityName>
      <candidateList>
        <item>（</item>
      </candidateList>
      <explain>文本全半角错误。</explain>
      <paraID>57D3091F</paraID>
      <start>206</start>
      <end>207</end>
      <status>unmodified</status>
      <modifiedWord/>
      <trackRevisions>false</trackRevisions>
    </reviewItem>
    <reviewItem>
      <errorID>2bed913a-8fc9-4d5e-97f0-afaac45175a5</errorID>
      <errorWord>)</errorWord>
      <group>L1_Format</group>
      <groupName>格式问题</groupName>
      <ability>L2_HalfPunc</ability>
      <abilityName>全半角检查</abilityName>
      <candidateList>
        <item>）</item>
      </candidateList>
      <explain>文本全半角错误。</explain>
      <paraID>57D3091F</paraID>
      <start>218</start>
      <end>219</end>
      <status>unmodified</status>
      <modifiedWord/>
      <trackRevisions>false</trackRevisions>
    </reviewItem>
    <reviewItem>
      <errorID>6d7c4464-ae5e-4dd1-a7ce-45653b8b1328</errorID>
      <errorWord>(</errorWord>
      <group>L1_Format</group>
      <groupName>格式问题</groupName>
      <ability>L2_HalfPunc</ability>
      <abilityName>全半角检查</abilityName>
      <candidateList>
        <item>（</item>
      </candidateList>
      <explain>文本全半角错误。</explain>
      <paraID> 1552592</paraID>
      <start>0</start>
      <end>1</end>
      <status>unmodified</status>
      <modifiedWord/>
      <trackRevisions>false</trackRevisions>
    </reviewItem>
    <reviewItem>
      <errorID>5e4ad19b-43e5-47b2-8b1a-6801a2e1bc5e</errorID>
      <errorWord>(</errorWord>
      <group>L1_Format</group>
      <groupName>格式问题</groupName>
      <ability>L2_HalfPunc</ability>
      <abilityName>全半角检查</abilityName>
      <candidateList>
        <item>（</item>
      </candidateList>
      <explain>文本全半角错误。</explain>
      <paraID>27EC6225</paraID>
      <start>0</start>
      <end>1</end>
      <status>unmodified</status>
      <modifiedWord/>
      <trackRevisions>false</trackRevisions>
    </reviewItem>
    <reviewItem>
      <errorID>0080fbe0-95c3-4a38-9f21-537569270e4a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393ABEA9</paraID>
      <start>0</start>
      <end>3</end>
      <status>unmodified</status>
      <modifiedWord/>
      <trackRevisions>false</trackRevisions>
    </reviewItem>
    <reviewItem>
      <errorID>1acff79a-4613-471a-8307-ab0de5b45cdc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7FDB2833</paraID>
      <start>0</start>
      <end>3</end>
      <status>unmodified</status>
      <modifiedWord/>
      <trackRevisions>false</trackRevisions>
    </reviewItem>
    <reviewItem>
      <errorID>9226c957-eaad-4200-b9a5-47a8d8912c8b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64CA99FA</paraID>
      <start>0</start>
      <end>3</end>
      <status>unmodified</status>
      <modifiedWord/>
      <trackRevisions>false</trackRevisions>
    </reviewItem>
    <reviewItem>
      <errorID>28df3000-c0f3-4570-8d1c-3f01c79f5f55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67145C38</paraID>
      <start>0</start>
      <end>3</end>
      <status>unmodified</status>
      <modifiedWord/>
      <trackRevisions>false</trackRevisions>
    </reviewItem>
    <reviewItem>
      <errorID>64035574-69ab-425c-b9d1-2acba398e5e9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4F6CD7C4</paraID>
      <start>0</start>
      <end>3</end>
      <status>unmodified</status>
      <modifiedWord/>
      <trackRevisions>false</trackRevisions>
    </reviewItem>
    <reviewItem>
      <errorID>e9ded8aa-7760-44a9-9722-522d567396db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5DD7E6E7</paraID>
      <start>0</start>
      <end>3</end>
      <status>unmodified</status>
      <modifiedWord/>
      <trackRevisions>false</trackRevisions>
    </reviewItem>
    <reviewItem>
      <errorID>44f59661-6a4b-4f6a-9b5b-9ad3ad583f86</errorID>
      <errorWord>，</errorWord>
      <group>L1_Word</group>
      <groupName>字词问题</groupName>
      <ability>L2_Typo</ability>
      <abilityName>字词错误</abilityName>
      <candidateList>
        <item>，由</item>
      </candidateList>
      <explain/>
      <paraID>5DD7E6E7</paraID>
      <start>36</start>
      <end>37</end>
      <status>unmodified</status>
      <modifiedWord/>
      <trackRevisions>false</trackRevisions>
    </reviewItem>
    <reviewItem>
      <errorID>91eed9ca-e085-4586-b163-3ad60b7d2b3f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37F6A86A</paraID>
      <start>0</start>
      <end>3</end>
      <status>unmodified</status>
      <modifiedWord/>
      <trackRevisions>false</trackRevisions>
    </reviewItem>
    <reviewItem>
      <errorID>b0897dcb-ce27-42ea-af10-f17a23a72e11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56F4E9D0</paraID>
      <start>0</start>
      <end>3</end>
      <status>unmodified</status>
      <modifiedWord/>
      <trackRevisions>false</trackRevisions>
    </reviewItem>
    <reviewItem>
      <errorID>896f59e8-1e92-4057-80f2-e23a61fe5e65</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 FBC5D48</paraID>
      <start>106</start>
      <end>113</end>
      <status>unmodified</status>
      <modifiedWord/>
      <trackRevisions>false</trackRevisions>
    </reviewItem>
    <reviewItem>
      <errorID>baadd3ec-892b-4480-9e2a-6e653f4763e0</errorID>
      <errorWord>,</errorWord>
      <group>L1_Format</group>
      <groupName>格式问题</groupName>
      <ability>L2_HalfPunc</ability>
      <abilityName>全半角检查</abilityName>
      <candidateList>
        <item>，</item>
      </candidateList>
      <explain>文本全半角错误。</explain>
      <paraID>26A80FCA</paraID>
      <start>46</start>
      <end>47</end>
      <status>unmodified</status>
      <modifiedWord/>
      <trackRevisions>false</trackRevisions>
    </reviewItem>
    <reviewItem>
      <errorID>5ec37312-3e46-4e71-9cb9-33533a6c1981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6A929E8A</paraID>
      <start>95</start>
      <end>98</end>
      <status>unmodified</status>
      <modifiedWord/>
      <trackRevisions>false</trackRevisions>
    </reviewItem>
    <reviewItem>
      <errorID>686ba5d6-056d-4607-8ef0-648f9e600f1f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6A929E8A</paraID>
      <start>99</start>
      <end>102</end>
      <status>unmodified</status>
      <modifiedWord/>
      <trackRevisions>false</trackRevisions>
    </reviewItem>
    <reviewItem>
      <errorID>0b9b9f5d-8748-470f-b9ce-d829d1ae13a8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6A929E8A</paraID>
      <start>103</start>
      <end>106</end>
      <status>unmodified</status>
      <modifiedWord/>
      <trackRevisions>false</trackRevisions>
    </reviewItem>
    <reviewItem>
      <errorID>5627566e-b784-4f3c-9706-1f406be19cfc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29976A61</paraID>
      <start>125</start>
      <end>128</end>
      <status>unmodified</status>
      <modifiedWord/>
      <trackRevisions>false</trackRevisions>
    </reviewItem>
    <reviewItem>
      <errorID>c710a352-fd80-42b2-abfe-5f81f861676a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29976A61</paraID>
      <start>129</start>
      <end>132</end>
      <status>unmodified</status>
      <modifiedWord/>
      <trackRevisions>false</trackRevisions>
    </reviewItem>
    <reviewItem>
      <errorID>0f24ff07-a8e6-437c-98a2-89c271025475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29976A61</paraID>
      <start>133</start>
      <end>136</end>
      <status>unmodified</status>
      <modifiedWord/>
      <trackRevisions>false</trackRevisions>
    </reviewItem>
    <reviewItem>
      <errorID>7f9a2099-3a91-41b3-8728-62c4f2cf4d74</errorID>
      <errorWord>；</errorWord>
      <group>L1_Word</group>
      <groupName>字词问题</groupName>
      <ability>L2_Typo</ability>
      <abilityName>字词错误</abilityName>
      <candidateList>
        <item>；对</item>
      </candidateList>
      <explain/>
      <paraID>29976A61</paraID>
      <start>252</start>
      <end>253</end>
      <status>unmodified</status>
      <modifiedWord/>
      <trackRevisions>false</trackRevisions>
    </reviewItem>
    <reviewItem>
      <errorID>8598c2a5-323d-4584-bfe8-4946b3b6f5a3</errorID>
      <errorWord>至少参评两次及以上</errorWord>
      <group>L1_Grammar</group>
      <groupName>语法问题</groupName>
      <ability>L2_Grammar</ability>
      <abilityName>语法错误</abilityName>
      <candidateList>
        <item>至少参评两次及</item>
      </candidateList>
      <explain/>
      <paraID>7C02DFC9</paraID>
      <start>21</start>
      <end>30</end>
      <status>unmodified</status>
      <modifiedWord/>
      <trackRevisions>false</trackRevisions>
    </reviewItem>
    <reviewItem>
      <errorID>9b4f65ea-b967-4eed-8fa4-3f344b55446e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7C02DFC9</paraID>
      <start>53</start>
      <end>56</end>
      <status>unmodified</status>
      <modifiedWord/>
      <trackRevisions>false</trackRevisions>
    </reviewItem>
    <reviewItem>
      <errorID>a3a1f1a5-0752-49d6-a389-5928f7bfb5b7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7C02DFC9</paraID>
      <start>57</start>
      <end>60</end>
      <status>unmodified</status>
      <modifiedWord/>
      <trackRevisions>false</trackRevisions>
    </reviewItem>
    <reviewItem>
      <errorID>1deef4f2-0da9-4c51-8b0e-ceb46eb590cb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7C02DFC9</paraID>
      <start>61</start>
      <end>64</end>
      <status>unmodified</status>
      <modifiedWord/>
      <trackRevisions>false</trackRevisions>
    </reviewItem>
    <reviewItem>
      <errorID>d501c6d0-97e2-4542-a399-7da78ca0eb52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60F93DBD</paraID>
      <start>98</start>
      <end>101</end>
      <status>unmodified</status>
      <modifiedWord/>
      <trackRevisions>false</trackRevisions>
    </reviewItem>
    <reviewItem>
      <errorID>bd211538-962a-4217-96bd-eddab9c035b8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60F93DBD</paraID>
      <start>102</start>
      <end>105</end>
      <status>unmodified</status>
      <modifiedWord/>
      <trackRevisions>false</trackRevisions>
    </reviewItem>
    <reviewItem>
      <errorID>601eafec-d4f9-4acd-9dc8-f4ac65b2a183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60F93DBD</paraID>
      <start>106</start>
      <end>109</end>
      <status>unmodified</status>
      <modifiedWord/>
      <trackRevisions>false</trackRevisions>
    </reviewItem>
    <reviewItem>
      <errorID>131c266b-69e0-43fb-930e-c113b784b2c2</errorID>
      <errorWord>；</errorWord>
      <group>L1_Word</group>
      <groupName>字词问题</groupName>
      <ability>L2_Typo</ability>
      <abilityName>字词错误</abilityName>
      <candidateList>
        <item>；对</item>
      </candidateList>
      <explain/>
      <paraID>60F93DBD</paraID>
      <start>200</start>
      <end>201</end>
      <status>unmodified</status>
      <modifiedWord/>
      <trackRevisions>false</trackRevisions>
    </reviewItem>
    <reviewItem>
      <errorID>5ca0e9e7-ef75-44c6-a5c8-9aff05b87d3e</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2D009790</paraID>
      <start>7</start>
      <end>12</end>
      <status>unmodified</status>
      <modifiedWord/>
      <trackRevisions>false</trackRevisions>
    </reviewItem>
    <reviewItem>
      <errorID>c62bc3d9-711c-40f3-acbd-f5361793ea01</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53C4FBE2</paraID>
      <start>7</start>
      <end>12</end>
      <status>unmodified</status>
      <modifiedWord/>
      <trackRevisions>false</trackRevisions>
    </reviewItem>
    <reviewItem>
      <errorID>84e1a53c-ef74-495c-b610-b80067989ea8</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49182F4F</paraID>
      <start>7</start>
      <end>12</end>
      <status>unmodified</status>
      <modifiedWord/>
      <trackRevisions>false</trackRevisions>
    </reviewItem>
    <reviewItem>
      <errorID>73e48d9f-355f-4c13-8aa3-13262bbdf8cd</errorID>
      <errorWord>,</errorWord>
      <group>L1_Format</group>
      <groupName>格式问题</groupName>
      <ability>L2_HalfPunc</ability>
      <abilityName>全半角检查</abilityName>
      <candidateList>
        <item>，</item>
      </candidateList>
      <explain>文本全半角错误。</explain>
      <paraID>1DCE3536</paraID>
      <start>11</start>
      <end>12</end>
      <status>unmodified</status>
      <modifiedWord/>
      <trackRevisions>false</trackRevisions>
    </reviewItem>
    <reviewItem>
      <errorID>a572d47a-94a1-418c-9d7d-c3d38fbb155c</errorID>
      <errorWord>超过规定时间一半以上</errorWord>
      <group>L1_Grammar</group>
      <groupName>语法问题</groupName>
      <ability>L2_Grammar</ability>
      <abilityName>语法错误</abilityName>
      <candidateList>
        <item>超过规定时间一半</item>
      </candidateList>
      <explain/>
      <paraID>2B54126E</paraID>
      <start>81</start>
      <end>91</end>
      <status>unmodified</status>
      <modifiedWord/>
      <trackRevisions>false</trackRevisions>
    </reviewItem>
    <reviewItem>
      <errorID>8e1d4c05-e3cb-4713-aba5-8dfebe0cd323</errorID>
      <errorWord>(</errorWord>
      <group>L1_Format</group>
      <groupName>格式问题</groupName>
      <ability>L2_HalfPunc</ability>
      <abilityName>全半角检查</abilityName>
      <candidateList>
        <item>（</item>
      </candidateList>
      <explain>文本全半角错误。</explain>
      <paraID>27779C98</paraID>
      <start>53</start>
      <end>54</end>
      <status>unmodified</status>
      <modifiedWord/>
      <trackRevisions>false</trackRevisions>
    </reviewItem>
    <reviewItem>
      <errorID>a50cf8bf-f0b3-4542-944e-b155cee0303f</errorID>
      <errorWord>)</errorWord>
      <group>L1_Format</group>
      <groupName>格式问题</groupName>
      <ability>L2_HalfPunc</ability>
      <abilityName>全半角检查</abilityName>
      <candidateList>
        <item>）</item>
      </candidateList>
      <explain>文本全半角错误。</explain>
      <paraID>27779C98</paraID>
      <start>65</start>
      <end>66</end>
      <status>unmodified</status>
      <modifiedWord/>
      <trackRevisions>false</trackRevisions>
    </reviewItem>
    <reviewItem>
      <errorID>e8001d65-fcbc-4073-a00c-bed4007d94da</errorID>
      <errorWord>(</errorWord>
      <group>L1_Format</group>
      <groupName>格式问题</groupName>
      <ability>L2_HalfPunc</ability>
      <abilityName>全半角检查</abilityName>
      <candidateList>
        <item>（</item>
      </candidateList>
      <explain>文本全半角错误。</explain>
      <paraID>27779C98</paraID>
      <start>87</start>
      <end>88</end>
      <status>unmodified</status>
      <modifiedWord/>
      <trackRevisions>false</trackRevisions>
    </reviewItem>
    <reviewItem>
      <errorID>b7aa10a1-2783-48c0-91c7-6657fc32203e</errorID>
      <errorWord>)</errorWord>
      <group>L1_Format</group>
      <groupName>格式问题</groupName>
      <ability>L2_HalfPunc</ability>
      <abilityName>全半角检查</abilityName>
      <candidateList>
        <item>）</item>
      </candidateList>
      <explain>文本全半角错误。</explain>
      <paraID>27779C98</paraID>
      <start>99</start>
      <end>100</end>
      <status>unmodified</status>
      <modifiedWord/>
      <trackRevisions>false</trackRevisions>
    </reviewItem>
    <reviewItem>
      <errorID>3aac271e-92c1-48e8-851a-e3b7c76ee5d4</errorID>
      <errorWord>,</errorWord>
      <group>L1_Format</group>
      <groupName>格式问题</groupName>
      <ability>L2_HalfPunc</ability>
      <abilityName>全半角检查</abilityName>
      <candidateList>
        <item>，</item>
      </candidateList>
      <explain>文本全半角错误。</explain>
      <paraID>4AF54627</paraID>
      <start>19</start>
      <end>20</end>
      <status>unmodified</status>
      <modifiedWord/>
      <trackRevisions>false</trackRevisions>
    </reviewItem>
    <reviewItem>
      <errorID>46aff9f8-51fd-456b-b7f8-fbd1ee0e56e9</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4AF54627</paraID>
      <start>20</start>
      <end>29</end>
      <status>unmodified</status>
      <modifiedWord/>
      <trackRevisions>false</trackRevisions>
    </reviewItem>
    <reviewItem>
      <errorID>61519f68-4ae5-4256-a9e6-bf9a0bfd0cac</errorID>
      <errorWord>文</errorWord>
      <group>L1_Word</group>
      <groupName>字词问题</groupName>
      <ability>L2_Typo</ability>
      <abilityName>字词错误</abilityName>
      <candidateList>
        <item>文件</item>
      </candidateList>
      <explain/>
      <paraID> 12E8E4D</paraID>
      <start>19</start>
      <end>20</end>
      <status>unmodified</status>
      <modifiedWord/>
      <trackRevisions>false</trackRevisions>
    </reviewItem>
    <reviewItem>
      <errorID>f7192191-3e9b-46ad-9256-0876c7e2779e</errorID>
      <errorWord>程</errorWord>
      <group>L1_Word</group>
      <groupName>字词问题</groupName>
      <ability>L2_Typo</ability>
      <abilityName>字词错误</abilityName>
      <candidateList>
        <item>程中</item>
      </candidateList>
      <explain/>
      <paraID>5088CB43</paraID>
      <start>5</start>
      <end>6</end>
      <status>unmodified</status>
      <modifiedWord/>
      <trackRevisions>false</trackRevisions>
    </reviewItem>
    <reviewItem>
      <errorID>6f8b2eee-d420-4729-8400-68cd7cd8f076</errorID>
      <errorWord>需</errorWord>
      <group>L1_Word</group>
      <groupName>字词问题</groupName>
      <ability>L2_Typo</ability>
      <abilityName>字词错误</abilityName>
      <candidateList>
        <item>须</item>
      </candidateList>
      <explain>存在发音相同字词的误用。</explain>
      <paraID>3774B45A</paraID>
      <start>0</start>
      <end>1</end>
      <status>unmodified</status>
      <modifiedWord/>
      <trackRevisions>false</trackRevisions>
    </reviewItem>
    <reviewItem>
      <errorID>58ebab06-d540-4253-8907-55e56f90f699</errorID>
      <errorWord>,</errorWord>
      <group>L1_Format</group>
      <groupName>格式问题</groupName>
      <ability>L2_HalfPunc</ability>
      <abilityName>全半角检查</abilityName>
      <candidateList>
        <item>，</item>
      </candidateList>
      <explain>文本全半角错误。</explain>
      <paraID>34DC621B</paraID>
      <start>154</start>
      <end>155</end>
      <status>unmodified</status>
      <modifiedWord/>
      <trackRevisions>false</trackRevisions>
    </reviewItem>
    <reviewItem>
      <errorID>313cffe1-3648-4f92-b246-9bc30eed6213</errorID>
      <errorWord>.</errorWord>
      <group>L1_Format</group>
      <groupName>格式问题</groupName>
      <ability>L2_HalfPunc</ability>
      <abilityName>全半角检查</abilityName>
      <candidateList>
        <item>。</item>
      </candidateList>
      <explain>文本全半角错误。</explain>
      <paraID> 4FE4AE4</paraID>
      <start>13</start>
      <end>14</end>
      <status>unmodified</status>
      <modifiedWord/>
      <trackRevisions>false</trackRevisions>
    </reviewItem>
    <reviewItem>
      <errorID>fe10268d-015f-4db7-b0e2-4b26e9003ec5</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4FE4AE4</paraID>
      <start>106</start>
      <end>108</end>
      <status>unmodified</status>
      <modifiedWord/>
      <trackRevisions>false</trackRevisions>
    </reviewItem>
    <reviewItem>
      <errorID>cc2af840-da88-449c-9443-ea4c46014477</errorID>
      <errorWord>文</errorWord>
      <group>L1_Word</group>
      <groupName>字词问题</groupName>
      <ability>L2_Typo</ability>
      <abilityName>字词错误</abilityName>
      <candidateList>
        <item>文件</item>
      </candidateList>
      <explain/>
      <paraID> 23C6543</paraID>
      <start>15</start>
      <end>16</end>
      <status>unmodified</status>
      <modifiedWord/>
      <trackRevisions>false</trackRevisions>
    </reviewItem>
    <reviewItem>
      <errorID>faa474ec-fee2-4ce5-80da-06258620d24e</errorID>
      <errorWord>万</errorWord>
      <group>L1_Word</group>
      <groupName>字词问题</groupName>
      <ability>L2_Typo</ability>
      <abilityName>字词错误</abilityName>
      <candidateList>
        <item>万元</item>
      </candidateList>
      <explain/>
      <paraID>20DA7F50</paraID>
      <start>15</start>
      <end>16</end>
      <status>unmodified</status>
      <modifiedWord/>
      <trackRevisions>false</trackRevisions>
    </reviewItem>
    <reviewItem>
      <errorID>727bbef9-e78e-4d64-adff-d46661d69280</errorID>
      <errorWord>计录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59F1B2C1</paraID>
      <start>44</start>
      <end>46</end>
      <status>unmodified</status>
      <modifiedWord/>
      <trackRevisions>false</trackRevisions>
    </reviewItem>
    <reviewItem>
      <errorID>f0d4a4c4-a794-4e06-902b-fd958d50b706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46B0DD69</paraID>
      <start>0</start>
      <end>2</end>
      <status>unmodified</status>
      <modifiedWord/>
      <trackRevisions>false</trackRevisions>
    </reviewItem>
    <reviewItem>
      <errorID>51b2606c-3a82-4b19-ac56-0d8e458bd70a</errorID>
      <errorWord>,</errorWord>
      <group>L1_Format</group>
      <groupName>格式问题</groupName>
      <ability>L2_HalfPunc</ability>
      <abilityName>全半角检查</abilityName>
      <candidateList>
        <item>，</item>
      </candidateList>
      <explain>文本全半角错误。</explain>
      <paraID>1ECA30D9</paraID>
      <start>154</start>
      <end>155</end>
      <status>unmodified</status>
      <modifiedWord/>
      <trackRevisions>false</trackRevisions>
    </reviewItem>
    <reviewItem>
      <errorID>18eecd90-fe0c-4612-8f18-d0b74b486fda</errorID>
      <errorWord>.</errorWord>
      <group>L1_Format</group>
      <groupName>格式问题</groupName>
      <ability>L2_HalfPunc</ability>
      <abilityName>全半角检查</abilityName>
      <candidateList>
        <item>。</item>
      </candidateList>
      <explain>文本全半角错误。</explain>
      <paraID>1ECA30D9</paraID>
      <start>168</start>
      <end>169</end>
      <status>unmodified</status>
      <modifiedWord/>
      <trackRevisions>false</trackRevisions>
    </reviewItem>
    <reviewItem>
      <errorID>aeda6c3d-39bd-4829-be72-4d9bf22b0b77</errorID>
      <errorWord>(</errorWord>
      <group>L1_Format</group>
      <groupName>格式问题</groupName>
      <ability>L2_HalfPunc</ability>
      <abilityName>全半角检查</abilityName>
      <candidateList>
        <item>（</item>
      </candidateList>
      <explain>文本全半角错误。</explain>
      <paraID>2F1EA6D6</paraID>
      <start>9</start>
      <end>10</end>
      <status>unmodified</status>
      <modifiedWord/>
      <trackRevisions>false</trackRevisions>
    </reviewItem>
    <reviewItem>
      <errorID>8b63d4de-36cd-4211-ab92-2f19fc672266</errorID>
      <errorWord>)</errorWord>
      <group>L1_Format</group>
      <groupName>格式问题</groupName>
      <ability>L2_HalfPunc</ability>
      <abilityName>全半角检查</abilityName>
      <candidateList>
        <item>）</item>
      </candidateList>
      <explain>文本全半角错误。</explain>
      <paraID>2F1EA6D6</paraID>
      <start>11</start>
      <end>12</end>
      <status>unmodified</status>
      <modifiedWord/>
      <trackRevisions>false</trackRevisions>
    </reviewItem>
    <reviewItem>
      <errorID>f4808c90-057a-45ce-8201-01ace2cf7ee5</errorID>
      <errorWord>法律、法规</errorWord>
      <group>L1_Word</group>
      <groupName>字词问题</groupName>
      <ability>L2_Typo</ability>
      <abilityName>字词错误</abilityName>
      <candidateList>
        <item>法律法规</item>
      </candidateList>
      <explain/>
      <paraID>7D49E88B</paraID>
      <start>20</start>
      <end>25</end>
      <status>unmodified</status>
      <modifiedWord/>
      <trackRevisions>false</trackRevisions>
    </reviewItem>
    <reviewItem>
      <errorID>cbed20d3-1f74-4049-9683-cc0a6017d385</errorID>
      <errorWord>法律、法规</errorWord>
      <group>L1_Word</group>
      <groupName>字词问题</groupName>
      <ability>L2_Typo</ability>
      <abilityName>字词错误</abilityName>
      <candidateList>
        <item>法律法规</item>
      </candidateList>
      <explain/>
      <paraID>7D49E88B</paraID>
      <start>43</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4a2f0-205d-430a-9a45-a7601e476159}">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73</Pages>
  <Words>16098</Words>
  <Characters>17698</Characters>
  <Lines>1</Lines>
  <Paragraphs>1</Paragraphs>
  <TotalTime>176</TotalTime>
  <ScaleCrop>false</ScaleCrop>
  <LinksUpToDate>false</LinksUpToDate>
  <CharactersWithSpaces>17862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朱启</cp:lastModifiedBy>
  <cp:lastPrinted>2026-04-08T01:06:00Z</cp:lastPrinted>
  <dcterms:modified xsi:type="dcterms:W3CDTF">2026-04-08T06:12:14Z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